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AA031" w14:textId="77777777" w:rsidR="000D3F07" w:rsidRDefault="000D3F07" w:rsidP="002471CC">
      <w:pPr>
        <w:rPr>
          <w:b/>
          <w:color w:val="31849B" w:themeColor="accent5" w:themeShade="BF"/>
          <w:sz w:val="32"/>
          <w:szCs w:val="32"/>
        </w:rPr>
      </w:pPr>
      <w:r>
        <w:rPr>
          <w:b/>
          <w:noProof/>
          <w:color w:val="31849B" w:themeColor="accent5" w:themeShade="BF"/>
          <w:sz w:val="32"/>
          <w:szCs w:val="32"/>
          <w:lang w:eastAsia="en-IE"/>
        </w:rPr>
        <w:drawing>
          <wp:anchor distT="0" distB="0" distL="114300" distR="114300" simplePos="0" relativeHeight="251658240" behindDoc="0" locked="0" layoutInCell="1" allowOverlap="1" wp14:anchorId="657ABE7B" wp14:editId="30EA5771">
            <wp:simplePos x="0" y="0"/>
            <wp:positionH relativeFrom="column">
              <wp:posOffset>2590800</wp:posOffset>
            </wp:positionH>
            <wp:positionV relativeFrom="paragraph">
              <wp:posOffset>241300</wp:posOffset>
            </wp:positionV>
            <wp:extent cx="1737360" cy="958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LI logo.png"/>
                    <pic:cNvPicPr/>
                  </pic:nvPicPr>
                  <pic:blipFill>
                    <a:blip r:embed="rId7">
                      <a:extLst>
                        <a:ext uri="{28A0092B-C50C-407E-A947-70E740481C1C}">
                          <a14:useLocalDpi xmlns:a14="http://schemas.microsoft.com/office/drawing/2010/main" val="0"/>
                        </a:ext>
                      </a:extLst>
                    </a:blip>
                    <a:stretch>
                      <a:fillRect/>
                    </a:stretch>
                  </pic:blipFill>
                  <pic:spPr>
                    <a:xfrm>
                      <a:off x="0" y="0"/>
                      <a:ext cx="1737360" cy="958850"/>
                    </a:xfrm>
                    <a:prstGeom prst="rect">
                      <a:avLst/>
                    </a:prstGeom>
                  </pic:spPr>
                </pic:pic>
              </a:graphicData>
            </a:graphic>
            <wp14:sizeRelH relativeFrom="margin">
              <wp14:pctWidth>0</wp14:pctWidth>
            </wp14:sizeRelH>
            <wp14:sizeRelV relativeFrom="margin">
              <wp14:pctHeight>0</wp14:pctHeight>
            </wp14:sizeRelV>
          </wp:anchor>
        </w:drawing>
      </w:r>
      <w:r>
        <w:rPr>
          <w:b/>
          <w:noProof/>
          <w:color w:val="31849B" w:themeColor="accent5" w:themeShade="BF"/>
          <w:sz w:val="32"/>
          <w:szCs w:val="32"/>
          <w:lang w:eastAsia="en-IE"/>
        </w:rPr>
        <w:drawing>
          <wp:inline distT="0" distB="0" distL="0" distR="0" wp14:anchorId="29294CF7" wp14:editId="307A5B13">
            <wp:extent cx="2307177" cy="1206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a(mast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6832" cy="1216778"/>
                    </a:xfrm>
                    <a:prstGeom prst="rect">
                      <a:avLst/>
                    </a:prstGeom>
                  </pic:spPr>
                </pic:pic>
              </a:graphicData>
            </a:graphic>
          </wp:inline>
        </w:drawing>
      </w:r>
    </w:p>
    <w:p w14:paraId="0D702E34" w14:textId="77777777" w:rsidR="006E3C94" w:rsidRPr="002471CC" w:rsidRDefault="006E3C94" w:rsidP="002471CC">
      <w:pPr>
        <w:rPr>
          <w:b/>
          <w:color w:val="31849B" w:themeColor="accent5" w:themeShade="BF"/>
          <w:sz w:val="32"/>
          <w:szCs w:val="32"/>
        </w:rPr>
      </w:pPr>
      <w:r w:rsidRPr="002471CC">
        <w:rPr>
          <w:b/>
          <w:color w:val="31849B" w:themeColor="accent5" w:themeShade="BF"/>
          <w:sz w:val="32"/>
          <w:szCs w:val="32"/>
        </w:rPr>
        <w:t>202</w:t>
      </w:r>
      <w:r w:rsidR="007567B3" w:rsidRPr="002471CC">
        <w:rPr>
          <w:b/>
          <w:color w:val="31849B" w:themeColor="accent5" w:themeShade="BF"/>
          <w:sz w:val="32"/>
          <w:szCs w:val="32"/>
        </w:rPr>
        <w:t>3</w:t>
      </w:r>
      <w:r w:rsidRPr="002471CC">
        <w:rPr>
          <w:b/>
          <w:color w:val="31849B" w:themeColor="accent5" w:themeShade="BF"/>
          <w:sz w:val="32"/>
          <w:szCs w:val="32"/>
        </w:rPr>
        <w:t xml:space="preserve"> </w:t>
      </w:r>
      <w:r w:rsidR="007567B3" w:rsidRPr="002471CC">
        <w:rPr>
          <w:b/>
          <w:color w:val="31849B" w:themeColor="accent5" w:themeShade="BF"/>
          <w:sz w:val="32"/>
          <w:szCs w:val="32"/>
        </w:rPr>
        <w:t xml:space="preserve">Photographer </w:t>
      </w:r>
      <w:r w:rsidRPr="002471CC">
        <w:rPr>
          <w:b/>
          <w:color w:val="31849B" w:themeColor="accent5" w:themeShade="BF"/>
          <w:sz w:val="32"/>
          <w:szCs w:val="32"/>
        </w:rPr>
        <w:t xml:space="preserve">in Residence </w:t>
      </w:r>
      <w:r w:rsidR="00DB4C5B" w:rsidRPr="002471CC">
        <w:rPr>
          <w:b/>
          <w:color w:val="31849B" w:themeColor="accent5" w:themeShade="BF"/>
          <w:sz w:val="32"/>
          <w:szCs w:val="32"/>
        </w:rPr>
        <w:t>Application form</w:t>
      </w:r>
    </w:p>
    <w:p w14:paraId="23A92F6C" w14:textId="7336AC39" w:rsidR="00F51F38" w:rsidRPr="00320E1F" w:rsidRDefault="00561059" w:rsidP="00F51F38">
      <w:pPr>
        <w:rPr>
          <w:rFonts w:ascii="Arial" w:eastAsia="Times New Roman" w:hAnsi="Arial" w:cs="Arial"/>
          <w:b/>
          <w:bCs/>
          <w:sz w:val="19"/>
          <w:szCs w:val="19"/>
          <w:lang w:eastAsia="en-IE"/>
        </w:rPr>
      </w:pPr>
      <w:r w:rsidRPr="00320E1F">
        <w:rPr>
          <w:rFonts w:ascii="Arial" w:eastAsia="Times New Roman" w:hAnsi="Arial" w:cs="Arial"/>
          <w:b/>
          <w:bCs/>
          <w:sz w:val="19"/>
          <w:szCs w:val="19"/>
          <w:lang w:eastAsia="en-IE"/>
        </w:rPr>
        <w:t xml:space="preserve">Environmental Protection Agency </w:t>
      </w:r>
      <w:r w:rsidR="000E0FCF" w:rsidRPr="00320E1F">
        <w:rPr>
          <w:rFonts w:ascii="Arial" w:eastAsia="Times New Roman" w:hAnsi="Arial" w:cs="Arial"/>
          <w:b/>
          <w:bCs/>
          <w:sz w:val="19"/>
          <w:szCs w:val="19"/>
          <w:lang w:eastAsia="en-IE"/>
        </w:rPr>
        <w:t xml:space="preserve">/ National Library of Ireland </w:t>
      </w:r>
      <w:r w:rsidR="006E3C94" w:rsidRPr="00320E1F">
        <w:rPr>
          <w:rFonts w:ascii="Arial" w:eastAsia="Times New Roman" w:hAnsi="Arial" w:cs="Arial"/>
          <w:b/>
          <w:bCs/>
          <w:sz w:val="19"/>
          <w:szCs w:val="19"/>
          <w:lang w:eastAsia="en-IE"/>
        </w:rPr>
        <w:t>– P</w:t>
      </w:r>
      <w:r w:rsidR="007567B3" w:rsidRPr="00320E1F">
        <w:rPr>
          <w:rFonts w:ascii="Arial" w:eastAsia="Times New Roman" w:hAnsi="Arial" w:cs="Arial"/>
          <w:b/>
          <w:bCs/>
          <w:sz w:val="19"/>
          <w:szCs w:val="19"/>
          <w:lang w:eastAsia="en-IE"/>
        </w:rPr>
        <w:t xml:space="preserve">hotographer </w:t>
      </w:r>
      <w:r w:rsidR="006E3C94" w:rsidRPr="00320E1F">
        <w:rPr>
          <w:rFonts w:ascii="Arial" w:eastAsia="Times New Roman" w:hAnsi="Arial" w:cs="Arial"/>
          <w:b/>
          <w:bCs/>
          <w:sz w:val="19"/>
          <w:szCs w:val="19"/>
          <w:lang w:eastAsia="en-IE"/>
        </w:rPr>
        <w:t xml:space="preserve">in Residence </w:t>
      </w:r>
    </w:p>
    <w:p w14:paraId="3B52C3E5" w14:textId="56452B93" w:rsidR="00DB4C5B" w:rsidRPr="00DB4C5B" w:rsidRDefault="00DB4C5B" w:rsidP="00D92A88">
      <w:pPr>
        <w:spacing w:before="31"/>
        <w:rPr>
          <w:b/>
          <w:sz w:val="20"/>
          <w:szCs w:val="20"/>
        </w:rPr>
      </w:pPr>
      <w:r w:rsidRPr="00DB4C5B">
        <w:rPr>
          <w:b/>
          <w:sz w:val="20"/>
          <w:szCs w:val="20"/>
          <w:u w:val="single"/>
        </w:rPr>
        <w:t>Application Form</w:t>
      </w:r>
      <w:r w:rsidR="00D92A88">
        <w:rPr>
          <w:b/>
          <w:sz w:val="20"/>
          <w:szCs w:val="20"/>
          <w:u w:val="single"/>
        </w:rPr>
        <w:t xml:space="preserve"> (Please fill in parts 1-3 below)</w:t>
      </w:r>
    </w:p>
    <w:p w14:paraId="7132040D" w14:textId="34ADD200" w:rsidR="00DB4C5B" w:rsidRPr="00DB4C5B" w:rsidRDefault="00DB4C5B" w:rsidP="002471CC">
      <w:pPr>
        <w:pStyle w:val="BodyText"/>
        <w:spacing w:before="52"/>
        <w:rPr>
          <w:sz w:val="20"/>
          <w:szCs w:val="20"/>
        </w:rPr>
      </w:pPr>
      <w:bookmarkStart w:id="0" w:name="Please_send_your_application_by_e-mail_t"/>
      <w:bookmarkEnd w:id="0"/>
      <w:r w:rsidRPr="00DB4C5B">
        <w:rPr>
          <w:sz w:val="20"/>
          <w:szCs w:val="20"/>
        </w:rPr>
        <w:t>Please ensure you have read the accompanying Information</w:t>
      </w:r>
      <w:r w:rsidR="0038703D">
        <w:rPr>
          <w:sz w:val="20"/>
          <w:szCs w:val="20"/>
        </w:rPr>
        <w:t xml:space="preserve"> Sheets</w:t>
      </w:r>
      <w:r w:rsidRPr="00DB4C5B">
        <w:rPr>
          <w:sz w:val="20"/>
          <w:szCs w:val="20"/>
        </w:rPr>
        <w:t xml:space="preserve"> before submitting your application. </w:t>
      </w:r>
      <w:r w:rsidR="00D71CEA">
        <w:rPr>
          <w:sz w:val="20"/>
          <w:szCs w:val="20"/>
        </w:rPr>
        <w:br/>
      </w:r>
      <w:r w:rsidRPr="00DB4C5B">
        <w:rPr>
          <w:sz w:val="20"/>
          <w:szCs w:val="20"/>
        </w:rPr>
        <w:t>When complete, please sen</w:t>
      </w:r>
      <w:r w:rsidR="000D3F07">
        <w:rPr>
          <w:sz w:val="20"/>
          <w:szCs w:val="20"/>
        </w:rPr>
        <w:t xml:space="preserve">d your application by e-mail to </w:t>
      </w:r>
      <w:hyperlink r:id="rId9" w:history="1">
        <w:r w:rsidR="000D3F07" w:rsidRPr="00677029">
          <w:rPr>
            <w:rStyle w:val="Hyperlink"/>
            <w:sz w:val="20"/>
            <w:szCs w:val="20"/>
          </w:rPr>
          <w:t>exhibitions@nli.ie</w:t>
        </w:r>
      </w:hyperlink>
      <w:bookmarkStart w:id="1" w:name="Your_application_should_address_the_foll"/>
      <w:bookmarkEnd w:id="1"/>
      <w:r w:rsidR="000D3F07">
        <w:rPr>
          <w:sz w:val="20"/>
          <w:szCs w:val="20"/>
        </w:rPr>
        <w:t xml:space="preserve"> quoting ‘EPA/NLI Photographer in Residence’ in the subject line please.</w:t>
      </w:r>
      <w:r w:rsidR="00C82637">
        <w:rPr>
          <w:sz w:val="20"/>
          <w:szCs w:val="20"/>
        </w:rPr>
        <w:t xml:space="preserve"> </w:t>
      </w:r>
      <w:r w:rsidR="00C82637">
        <w:rPr>
          <w:rFonts w:eastAsia="Times New Roman" w:cstheme="minorHAnsi"/>
          <w:b/>
          <w:bCs/>
          <w:sz w:val="20"/>
          <w:szCs w:val="20"/>
        </w:rPr>
        <w:t>The</w:t>
      </w:r>
      <w:r w:rsidR="00C82637" w:rsidRPr="00D0352A">
        <w:rPr>
          <w:rFonts w:eastAsia="Times New Roman" w:cstheme="minorHAnsi"/>
          <w:b/>
          <w:bCs/>
          <w:sz w:val="20"/>
          <w:szCs w:val="20"/>
        </w:rPr>
        <w:t xml:space="preserve"> deadline for receipt</w:t>
      </w:r>
      <w:r w:rsidR="00C82637">
        <w:rPr>
          <w:rFonts w:eastAsia="Times New Roman" w:cstheme="minorHAnsi"/>
          <w:b/>
          <w:bCs/>
          <w:sz w:val="20"/>
          <w:szCs w:val="20"/>
        </w:rPr>
        <w:t xml:space="preserve"> of applications is </w:t>
      </w:r>
      <w:r w:rsidR="00C82637" w:rsidRPr="00D0352A">
        <w:rPr>
          <w:rFonts w:eastAsia="Times New Roman" w:cstheme="minorHAnsi"/>
          <w:b/>
          <w:bCs/>
          <w:color w:val="FF0000"/>
          <w:sz w:val="20"/>
          <w:szCs w:val="20"/>
        </w:rPr>
        <w:t xml:space="preserve">17:00 </w:t>
      </w:r>
      <w:r w:rsidR="00C82637">
        <w:rPr>
          <w:rFonts w:eastAsia="Times New Roman" w:cstheme="minorHAnsi"/>
          <w:b/>
          <w:bCs/>
          <w:color w:val="FF0000"/>
          <w:sz w:val="20"/>
          <w:szCs w:val="20"/>
        </w:rPr>
        <w:t xml:space="preserve">(GMT) </w:t>
      </w:r>
      <w:r w:rsidR="00C82637" w:rsidRPr="00D0352A">
        <w:rPr>
          <w:rFonts w:eastAsia="Times New Roman" w:cstheme="minorHAnsi"/>
          <w:b/>
          <w:bCs/>
          <w:color w:val="FF0000"/>
          <w:sz w:val="20"/>
          <w:szCs w:val="20"/>
        </w:rPr>
        <w:t xml:space="preserve">on </w:t>
      </w:r>
      <w:r w:rsidR="00C82637">
        <w:rPr>
          <w:rFonts w:eastAsia="Times New Roman" w:cstheme="minorHAnsi"/>
          <w:b/>
          <w:bCs/>
          <w:color w:val="FF0000"/>
          <w:sz w:val="20"/>
          <w:szCs w:val="20"/>
        </w:rPr>
        <w:t>22</w:t>
      </w:r>
      <w:r w:rsidR="00C82637" w:rsidRPr="00D0352A">
        <w:rPr>
          <w:rFonts w:eastAsia="Times New Roman" w:cstheme="minorHAnsi"/>
          <w:b/>
          <w:bCs/>
          <w:color w:val="FF0000"/>
          <w:sz w:val="20"/>
          <w:szCs w:val="20"/>
        </w:rPr>
        <w:t xml:space="preserve"> Nov</w:t>
      </w:r>
      <w:r w:rsidR="00305890">
        <w:rPr>
          <w:rFonts w:eastAsia="Times New Roman" w:cstheme="minorHAnsi"/>
          <w:b/>
          <w:bCs/>
          <w:color w:val="FF0000"/>
          <w:sz w:val="20"/>
          <w:szCs w:val="20"/>
        </w:rPr>
        <w:t xml:space="preserve"> </w:t>
      </w:r>
      <w:r w:rsidR="00C82637" w:rsidRPr="00D0352A">
        <w:rPr>
          <w:rFonts w:eastAsia="Times New Roman" w:cstheme="minorHAnsi"/>
          <w:b/>
          <w:bCs/>
          <w:color w:val="FF0000"/>
          <w:sz w:val="20"/>
          <w:szCs w:val="20"/>
        </w:rPr>
        <w:t>2023.</w:t>
      </w:r>
    </w:p>
    <w:p w14:paraId="26D25B17" w14:textId="77777777" w:rsidR="00DB4C5B" w:rsidRPr="00DB4C5B" w:rsidRDefault="00DB4C5B" w:rsidP="00DB4C5B">
      <w:pPr>
        <w:pStyle w:val="BodyText"/>
        <w:spacing w:before="52"/>
        <w:ind w:left="132"/>
        <w:rPr>
          <w:sz w:val="20"/>
          <w:szCs w:val="20"/>
        </w:rPr>
      </w:pPr>
    </w:p>
    <w:p w14:paraId="6EFD3846" w14:textId="77777777" w:rsidR="00DB4C5B" w:rsidRDefault="00DB4C5B" w:rsidP="002471CC">
      <w:pPr>
        <w:pStyle w:val="BodyText"/>
        <w:spacing w:before="52"/>
        <w:rPr>
          <w:sz w:val="20"/>
          <w:szCs w:val="20"/>
        </w:rPr>
      </w:pPr>
      <w:r w:rsidRPr="00DB4C5B">
        <w:rPr>
          <w:sz w:val="20"/>
          <w:szCs w:val="20"/>
        </w:rPr>
        <w:t xml:space="preserve">Please fill out the following application form in </w:t>
      </w:r>
      <w:r w:rsidR="00EB7897">
        <w:rPr>
          <w:b/>
          <w:sz w:val="20"/>
          <w:szCs w:val="20"/>
        </w:rPr>
        <w:t>6</w:t>
      </w:r>
      <w:r w:rsidRPr="00DB4C5B">
        <w:rPr>
          <w:b/>
          <w:sz w:val="20"/>
          <w:szCs w:val="20"/>
        </w:rPr>
        <w:t xml:space="preserve"> </w:t>
      </w:r>
      <w:r w:rsidRPr="00DB4C5B">
        <w:rPr>
          <w:sz w:val="20"/>
          <w:szCs w:val="20"/>
        </w:rPr>
        <w:t>A4 pages or less (exclu</w:t>
      </w:r>
      <w:r w:rsidR="002471CC">
        <w:rPr>
          <w:sz w:val="20"/>
          <w:szCs w:val="20"/>
        </w:rPr>
        <w:t>ding CV &amp; supporting material).</w:t>
      </w:r>
    </w:p>
    <w:p w14:paraId="0364DB1B" w14:textId="77777777" w:rsidR="002471CC" w:rsidRDefault="002471CC" w:rsidP="002471CC">
      <w:pPr>
        <w:pStyle w:val="BodyText"/>
        <w:spacing w:before="52"/>
        <w:rPr>
          <w:sz w:val="20"/>
          <w:szCs w:val="20"/>
        </w:rPr>
      </w:pPr>
    </w:p>
    <w:p w14:paraId="71AB1516" w14:textId="65503202" w:rsidR="0038703D" w:rsidRPr="00D92A88" w:rsidRDefault="002471CC" w:rsidP="00D92A88">
      <w:pPr>
        <w:pStyle w:val="ListParagraph"/>
        <w:numPr>
          <w:ilvl w:val="0"/>
          <w:numId w:val="5"/>
        </w:numPr>
        <w:spacing w:after="200"/>
        <w:ind w:left="641" w:hanging="357"/>
        <w:rPr>
          <w:b/>
          <w:sz w:val="20"/>
          <w:szCs w:val="20"/>
        </w:rPr>
      </w:pPr>
      <w:r w:rsidRPr="009026A7">
        <w:rPr>
          <w:b/>
          <w:sz w:val="20"/>
          <w:szCs w:val="20"/>
        </w:rPr>
        <w:t>CONTACT INFORMATION</w:t>
      </w:r>
    </w:p>
    <w:p w14:paraId="4B54D691" w14:textId="77777777" w:rsidR="002471CC" w:rsidRPr="009026A7" w:rsidRDefault="002471CC" w:rsidP="00BF659A">
      <w:pPr>
        <w:pStyle w:val="ListParagraph"/>
        <w:numPr>
          <w:ilvl w:val="0"/>
          <w:numId w:val="6"/>
        </w:numPr>
        <w:spacing w:line="276" w:lineRule="auto"/>
        <w:rPr>
          <w:b/>
          <w:sz w:val="20"/>
          <w:szCs w:val="20"/>
        </w:rPr>
      </w:pPr>
      <w:r w:rsidRPr="009026A7">
        <w:rPr>
          <w:sz w:val="20"/>
          <w:szCs w:val="20"/>
        </w:rPr>
        <w:t>Full Name</w:t>
      </w:r>
      <w:r w:rsidR="006746E9" w:rsidRPr="009026A7">
        <w:rPr>
          <w:sz w:val="20"/>
          <w:szCs w:val="20"/>
        </w:rPr>
        <w:t>:</w:t>
      </w:r>
    </w:p>
    <w:p w14:paraId="10B84FF8" w14:textId="1780FC47" w:rsidR="002471CC" w:rsidRDefault="0038703D" w:rsidP="00BF659A">
      <w:pPr>
        <w:pStyle w:val="ListParagraph"/>
        <w:numPr>
          <w:ilvl w:val="0"/>
          <w:numId w:val="6"/>
        </w:numPr>
        <w:spacing w:line="276" w:lineRule="auto"/>
        <w:rPr>
          <w:sz w:val="20"/>
          <w:szCs w:val="20"/>
        </w:rPr>
      </w:pPr>
      <w:r w:rsidRPr="009026A7">
        <w:rPr>
          <w:sz w:val="20"/>
          <w:szCs w:val="20"/>
        </w:rPr>
        <w:t>Country of Citizenship</w:t>
      </w:r>
      <w:r w:rsidR="006746E9" w:rsidRPr="009026A7">
        <w:rPr>
          <w:sz w:val="20"/>
          <w:szCs w:val="20"/>
        </w:rPr>
        <w:t>:</w:t>
      </w:r>
    </w:p>
    <w:p w14:paraId="4A5AFB18" w14:textId="0635459F" w:rsidR="00931151" w:rsidRPr="009026A7" w:rsidRDefault="00931151" w:rsidP="00BF659A">
      <w:pPr>
        <w:pStyle w:val="ListParagraph"/>
        <w:numPr>
          <w:ilvl w:val="0"/>
          <w:numId w:val="6"/>
        </w:numPr>
        <w:spacing w:line="276" w:lineRule="auto"/>
        <w:rPr>
          <w:sz w:val="20"/>
          <w:szCs w:val="20"/>
        </w:rPr>
      </w:pPr>
      <w:r>
        <w:rPr>
          <w:sz w:val="20"/>
          <w:szCs w:val="20"/>
        </w:rPr>
        <w:t xml:space="preserve">Please confirm that if successful, you will be resident on the island of Ireland </w:t>
      </w:r>
      <w:r>
        <w:rPr>
          <w:sz w:val="20"/>
          <w:szCs w:val="20"/>
        </w:rPr>
        <w:br/>
        <w:t xml:space="preserve">throughout the period of this photographic residency: </w:t>
      </w:r>
    </w:p>
    <w:p w14:paraId="09E0A807" w14:textId="77777777" w:rsidR="002471CC" w:rsidRPr="009026A7" w:rsidRDefault="002471CC" w:rsidP="00BF659A">
      <w:pPr>
        <w:pStyle w:val="ListParagraph"/>
        <w:numPr>
          <w:ilvl w:val="0"/>
          <w:numId w:val="6"/>
        </w:numPr>
        <w:spacing w:line="276" w:lineRule="auto"/>
        <w:rPr>
          <w:sz w:val="20"/>
          <w:szCs w:val="20"/>
        </w:rPr>
      </w:pPr>
      <w:r w:rsidRPr="009026A7">
        <w:rPr>
          <w:sz w:val="20"/>
          <w:szCs w:val="20"/>
        </w:rPr>
        <w:t xml:space="preserve">Postal address for </w:t>
      </w:r>
      <w:r w:rsidR="0038703D" w:rsidRPr="009026A7">
        <w:rPr>
          <w:sz w:val="20"/>
          <w:szCs w:val="20"/>
        </w:rPr>
        <w:t>correspondence</w:t>
      </w:r>
      <w:r w:rsidR="006746E9" w:rsidRPr="009026A7">
        <w:rPr>
          <w:sz w:val="20"/>
          <w:szCs w:val="20"/>
        </w:rPr>
        <w:t>:</w:t>
      </w:r>
    </w:p>
    <w:p w14:paraId="0A9ABA3C" w14:textId="77777777" w:rsidR="002471CC" w:rsidRPr="009026A7" w:rsidRDefault="002471CC" w:rsidP="00BF659A">
      <w:pPr>
        <w:pStyle w:val="ListParagraph"/>
        <w:numPr>
          <w:ilvl w:val="0"/>
          <w:numId w:val="6"/>
        </w:numPr>
        <w:spacing w:line="276" w:lineRule="auto"/>
        <w:rPr>
          <w:sz w:val="20"/>
          <w:szCs w:val="20"/>
        </w:rPr>
      </w:pPr>
      <w:r w:rsidRPr="009026A7">
        <w:rPr>
          <w:sz w:val="20"/>
          <w:szCs w:val="20"/>
        </w:rPr>
        <w:t xml:space="preserve">E-mail </w:t>
      </w:r>
      <w:r w:rsidR="0038703D" w:rsidRPr="009026A7">
        <w:rPr>
          <w:sz w:val="20"/>
          <w:szCs w:val="20"/>
        </w:rPr>
        <w:t>address</w:t>
      </w:r>
      <w:r w:rsidR="006746E9" w:rsidRPr="009026A7">
        <w:rPr>
          <w:sz w:val="20"/>
          <w:szCs w:val="20"/>
        </w:rPr>
        <w:t>:</w:t>
      </w:r>
    </w:p>
    <w:p w14:paraId="6CE75148" w14:textId="07051B62" w:rsidR="002471CC" w:rsidRPr="009026A7" w:rsidRDefault="002471CC" w:rsidP="00BF659A">
      <w:pPr>
        <w:pStyle w:val="ListParagraph"/>
        <w:numPr>
          <w:ilvl w:val="0"/>
          <w:numId w:val="6"/>
        </w:numPr>
        <w:spacing w:line="276" w:lineRule="auto"/>
        <w:rPr>
          <w:sz w:val="20"/>
          <w:szCs w:val="20"/>
        </w:rPr>
      </w:pPr>
      <w:r w:rsidRPr="009026A7">
        <w:rPr>
          <w:sz w:val="20"/>
          <w:szCs w:val="20"/>
        </w:rPr>
        <w:t>Contact phone number</w:t>
      </w:r>
      <w:r w:rsidR="00931151">
        <w:rPr>
          <w:sz w:val="20"/>
          <w:szCs w:val="20"/>
        </w:rPr>
        <w:t>:</w:t>
      </w:r>
    </w:p>
    <w:p w14:paraId="01262DEC" w14:textId="00F388FA" w:rsidR="00EB7897" w:rsidRPr="009026A7" w:rsidRDefault="002471CC" w:rsidP="00BF659A">
      <w:pPr>
        <w:pStyle w:val="ListParagraph"/>
        <w:numPr>
          <w:ilvl w:val="0"/>
          <w:numId w:val="6"/>
        </w:numPr>
        <w:spacing w:line="276" w:lineRule="auto"/>
        <w:rPr>
          <w:sz w:val="20"/>
          <w:szCs w:val="20"/>
        </w:rPr>
      </w:pPr>
      <w:r w:rsidRPr="009026A7">
        <w:rPr>
          <w:sz w:val="20"/>
          <w:szCs w:val="20"/>
        </w:rPr>
        <w:t>Short biography and link to website</w:t>
      </w:r>
      <w:r w:rsidR="00931151">
        <w:rPr>
          <w:sz w:val="20"/>
          <w:szCs w:val="20"/>
        </w:rPr>
        <w:t>/social media</w:t>
      </w:r>
      <w:r w:rsidRPr="009026A7">
        <w:rPr>
          <w:sz w:val="20"/>
          <w:szCs w:val="20"/>
        </w:rPr>
        <w:t xml:space="preserve"> if relevant</w:t>
      </w:r>
      <w:r w:rsidR="006F4F8C">
        <w:rPr>
          <w:sz w:val="20"/>
          <w:szCs w:val="20"/>
        </w:rPr>
        <w:t xml:space="preserve"> (10</w:t>
      </w:r>
      <w:r w:rsidR="006746E9" w:rsidRPr="009026A7">
        <w:rPr>
          <w:sz w:val="20"/>
          <w:szCs w:val="20"/>
        </w:rPr>
        <w:t>0</w:t>
      </w:r>
      <w:r w:rsidRPr="009026A7">
        <w:rPr>
          <w:sz w:val="20"/>
          <w:szCs w:val="20"/>
        </w:rPr>
        <w:t xml:space="preserve"> words max)</w:t>
      </w:r>
    </w:p>
    <w:p w14:paraId="30BC6677" w14:textId="6BABEE51" w:rsidR="002471CC" w:rsidRPr="009026A7" w:rsidRDefault="002471CC" w:rsidP="00BF659A">
      <w:pPr>
        <w:pStyle w:val="ListParagraph"/>
        <w:numPr>
          <w:ilvl w:val="0"/>
          <w:numId w:val="6"/>
        </w:numPr>
        <w:spacing w:line="276" w:lineRule="auto"/>
        <w:rPr>
          <w:sz w:val="20"/>
          <w:szCs w:val="20"/>
        </w:rPr>
      </w:pPr>
      <w:r w:rsidRPr="009026A7">
        <w:rPr>
          <w:sz w:val="20"/>
          <w:szCs w:val="20"/>
        </w:rPr>
        <w:t xml:space="preserve">Preferred period in 2024 to commence if </w:t>
      </w:r>
      <w:r w:rsidR="006F4F8C" w:rsidRPr="009026A7">
        <w:rPr>
          <w:sz w:val="20"/>
          <w:szCs w:val="20"/>
        </w:rPr>
        <w:t>appointed</w:t>
      </w:r>
      <w:r w:rsidR="002D2158">
        <w:rPr>
          <w:sz w:val="20"/>
          <w:szCs w:val="20"/>
        </w:rPr>
        <w:t xml:space="preserve">: </w:t>
      </w:r>
      <w:r w:rsidR="00D06225" w:rsidRPr="002D2158">
        <w:rPr>
          <w:b/>
          <w:sz w:val="20"/>
          <w:szCs w:val="20"/>
        </w:rPr>
        <w:t>Q1 2024</w:t>
      </w:r>
      <w:r w:rsidR="00D06225">
        <w:rPr>
          <w:sz w:val="20"/>
          <w:szCs w:val="20"/>
        </w:rPr>
        <w:t xml:space="preserve"> </w:t>
      </w:r>
      <w:r w:rsidR="002D2158">
        <w:rPr>
          <w:sz w:val="20"/>
          <w:szCs w:val="20"/>
        </w:rPr>
        <w:t xml:space="preserve">  </w:t>
      </w:r>
      <w:r w:rsidR="00D06225">
        <w:rPr>
          <w:sz w:val="20"/>
          <w:szCs w:val="20"/>
        </w:rPr>
        <w:t xml:space="preserve">or </w:t>
      </w:r>
      <w:r w:rsidR="002D2158">
        <w:rPr>
          <w:sz w:val="20"/>
          <w:szCs w:val="20"/>
        </w:rPr>
        <w:t xml:space="preserve">  </w:t>
      </w:r>
      <w:r w:rsidR="00D06225" w:rsidRPr="002D2158">
        <w:rPr>
          <w:b/>
          <w:sz w:val="20"/>
          <w:szCs w:val="20"/>
        </w:rPr>
        <w:t>Q2 2024</w:t>
      </w:r>
      <w:r w:rsidR="00D06225">
        <w:rPr>
          <w:sz w:val="20"/>
          <w:szCs w:val="20"/>
        </w:rPr>
        <w:t xml:space="preserve">      </w:t>
      </w:r>
      <w:r w:rsidR="00EB7897" w:rsidRPr="009026A7">
        <w:rPr>
          <w:sz w:val="20"/>
          <w:szCs w:val="20"/>
        </w:rPr>
        <w:t xml:space="preserve"> </w:t>
      </w:r>
      <w:r w:rsidR="002D2158">
        <w:rPr>
          <w:sz w:val="20"/>
          <w:szCs w:val="20"/>
        </w:rPr>
        <w:br/>
      </w:r>
      <w:r w:rsidR="00EB7897" w:rsidRPr="002D2158">
        <w:rPr>
          <w:i/>
          <w:sz w:val="20"/>
          <w:szCs w:val="20"/>
        </w:rPr>
        <w:t xml:space="preserve">Please choose </w:t>
      </w:r>
      <w:r w:rsidR="00D06225" w:rsidRPr="002D2158">
        <w:rPr>
          <w:i/>
          <w:sz w:val="20"/>
          <w:szCs w:val="20"/>
        </w:rPr>
        <w:t>which quart</w:t>
      </w:r>
      <w:r w:rsidR="00EC28C3">
        <w:rPr>
          <w:i/>
          <w:sz w:val="20"/>
          <w:szCs w:val="20"/>
        </w:rPr>
        <w:t>er you would prefer to commence.</w:t>
      </w:r>
    </w:p>
    <w:p w14:paraId="46B3B1C2" w14:textId="77777777" w:rsidR="0038703D" w:rsidRPr="009026A7" w:rsidRDefault="0038703D" w:rsidP="002471CC">
      <w:pPr>
        <w:rPr>
          <w:sz w:val="20"/>
          <w:szCs w:val="20"/>
        </w:rPr>
      </w:pPr>
    </w:p>
    <w:p w14:paraId="6C2910B3" w14:textId="2E902ADA" w:rsidR="0038703D" w:rsidRPr="00D92A88" w:rsidRDefault="002471CC" w:rsidP="00D92A88">
      <w:pPr>
        <w:pStyle w:val="ListParagraph"/>
        <w:numPr>
          <w:ilvl w:val="0"/>
          <w:numId w:val="5"/>
        </w:numPr>
        <w:spacing w:after="200"/>
        <w:ind w:left="641" w:hanging="357"/>
        <w:rPr>
          <w:sz w:val="20"/>
          <w:szCs w:val="20"/>
        </w:rPr>
      </w:pPr>
      <w:r w:rsidRPr="009026A7">
        <w:rPr>
          <w:b/>
          <w:sz w:val="20"/>
          <w:szCs w:val="20"/>
        </w:rPr>
        <w:t>PROJECT PROPOSAL</w:t>
      </w:r>
      <w:r w:rsidRPr="009026A7">
        <w:rPr>
          <w:sz w:val="20"/>
          <w:szCs w:val="20"/>
        </w:rPr>
        <w:t xml:space="preserve"> - </w:t>
      </w:r>
      <w:r w:rsidR="0038703D" w:rsidRPr="009026A7">
        <w:rPr>
          <w:sz w:val="20"/>
          <w:szCs w:val="20"/>
        </w:rPr>
        <w:t xml:space="preserve"> </w:t>
      </w:r>
      <w:r w:rsidRPr="009026A7">
        <w:rPr>
          <w:sz w:val="20"/>
          <w:szCs w:val="20"/>
        </w:rPr>
        <w:t>Please provide the following:</w:t>
      </w:r>
    </w:p>
    <w:p w14:paraId="7E729CA2" w14:textId="77777777" w:rsidR="002471CC" w:rsidRPr="009026A7" w:rsidRDefault="002471CC" w:rsidP="00BF659A">
      <w:pPr>
        <w:pStyle w:val="ListParagraph"/>
        <w:numPr>
          <w:ilvl w:val="0"/>
          <w:numId w:val="7"/>
        </w:numPr>
        <w:spacing w:line="276" w:lineRule="auto"/>
        <w:rPr>
          <w:sz w:val="20"/>
          <w:szCs w:val="20"/>
        </w:rPr>
      </w:pPr>
      <w:r w:rsidRPr="009026A7">
        <w:rPr>
          <w:sz w:val="20"/>
          <w:szCs w:val="20"/>
        </w:rPr>
        <w:t>Project title (20 words or less):</w:t>
      </w:r>
    </w:p>
    <w:p w14:paraId="0DEFEB90" w14:textId="77777777" w:rsidR="00EB7897" w:rsidRPr="009026A7" w:rsidRDefault="002471CC" w:rsidP="00BF659A">
      <w:pPr>
        <w:pStyle w:val="ListParagraph"/>
        <w:numPr>
          <w:ilvl w:val="0"/>
          <w:numId w:val="7"/>
        </w:numPr>
        <w:spacing w:line="276" w:lineRule="auto"/>
        <w:rPr>
          <w:sz w:val="20"/>
          <w:szCs w:val="20"/>
        </w:rPr>
      </w:pPr>
      <w:r w:rsidRPr="009026A7">
        <w:rPr>
          <w:sz w:val="20"/>
          <w:szCs w:val="20"/>
        </w:rPr>
        <w:t>Synopsis of the theme or rationale (</w:t>
      </w:r>
      <w:r w:rsidR="006746E9" w:rsidRPr="009026A7">
        <w:rPr>
          <w:sz w:val="20"/>
          <w:szCs w:val="20"/>
        </w:rPr>
        <w:t>100</w:t>
      </w:r>
      <w:r w:rsidRPr="009026A7">
        <w:rPr>
          <w:sz w:val="20"/>
          <w:szCs w:val="20"/>
        </w:rPr>
        <w:t xml:space="preserve"> words max):</w:t>
      </w:r>
    </w:p>
    <w:p w14:paraId="482CBEC4" w14:textId="768F68B9" w:rsidR="00EB7897" w:rsidRPr="009026A7" w:rsidRDefault="002471CC" w:rsidP="00BF659A">
      <w:pPr>
        <w:pStyle w:val="ListParagraph"/>
        <w:numPr>
          <w:ilvl w:val="0"/>
          <w:numId w:val="7"/>
        </w:numPr>
        <w:spacing w:line="276" w:lineRule="auto"/>
        <w:rPr>
          <w:sz w:val="20"/>
          <w:szCs w:val="20"/>
        </w:rPr>
      </w:pPr>
      <w:r w:rsidRPr="009026A7">
        <w:rPr>
          <w:sz w:val="20"/>
          <w:szCs w:val="20"/>
        </w:rPr>
        <w:t xml:space="preserve">Brief overview of the project and goals (including </w:t>
      </w:r>
      <w:r w:rsidR="00EB7897" w:rsidRPr="009026A7">
        <w:rPr>
          <w:sz w:val="20"/>
          <w:szCs w:val="20"/>
        </w:rPr>
        <w:t xml:space="preserve">projected </w:t>
      </w:r>
      <w:r w:rsidRPr="009026A7">
        <w:rPr>
          <w:sz w:val="20"/>
          <w:szCs w:val="20"/>
        </w:rPr>
        <w:t>site specific days</w:t>
      </w:r>
      <w:r w:rsidR="00EB7897" w:rsidRPr="009026A7">
        <w:rPr>
          <w:sz w:val="20"/>
          <w:szCs w:val="20"/>
        </w:rPr>
        <w:t xml:space="preserve"> per season, projected locations</w:t>
      </w:r>
      <w:r w:rsidRPr="009026A7">
        <w:rPr>
          <w:sz w:val="20"/>
          <w:szCs w:val="20"/>
        </w:rPr>
        <w:t xml:space="preserve"> and </w:t>
      </w:r>
      <w:r w:rsidR="00C2770A">
        <w:rPr>
          <w:sz w:val="20"/>
          <w:szCs w:val="20"/>
        </w:rPr>
        <w:t>confirmation you will submit</w:t>
      </w:r>
      <w:r w:rsidR="00FD3420">
        <w:rPr>
          <w:sz w:val="20"/>
          <w:szCs w:val="20"/>
        </w:rPr>
        <w:t xml:space="preserve"> </w:t>
      </w:r>
      <w:r w:rsidR="00EB7897" w:rsidRPr="009026A7">
        <w:rPr>
          <w:sz w:val="20"/>
          <w:szCs w:val="20"/>
        </w:rPr>
        <w:t xml:space="preserve">a </w:t>
      </w:r>
      <w:r w:rsidRPr="009026A7">
        <w:rPr>
          <w:sz w:val="20"/>
          <w:szCs w:val="20"/>
        </w:rPr>
        <w:t>m</w:t>
      </w:r>
      <w:r w:rsidR="00FD3420">
        <w:rPr>
          <w:sz w:val="20"/>
          <w:szCs w:val="20"/>
        </w:rPr>
        <w:t>inimum</w:t>
      </w:r>
      <w:r w:rsidRPr="009026A7">
        <w:rPr>
          <w:sz w:val="20"/>
          <w:szCs w:val="20"/>
        </w:rPr>
        <w:t xml:space="preserve"> number of </w:t>
      </w:r>
      <w:r w:rsidR="00FD3420">
        <w:rPr>
          <w:sz w:val="20"/>
          <w:szCs w:val="20"/>
        </w:rPr>
        <w:t xml:space="preserve">30 digital </w:t>
      </w:r>
      <w:r w:rsidR="00C2770A">
        <w:rPr>
          <w:sz w:val="20"/>
          <w:szCs w:val="20"/>
        </w:rPr>
        <w:t xml:space="preserve">images </w:t>
      </w:r>
      <w:r w:rsidR="00C2770A">
        <w:rPr>
          <w:sz w:val="20"/>
          <w:szCs w:val="20"/>
        </w:rPr>
        <w:br/>
      </w:r>
      <w:r w:rsidRPr="009026A7">
        <w:rPr>
          <w:sz w:val="20"/>
          <w:szCs w:val="20"/>
        </w:rPr>
        <w:t>per season</w:t>
      </w:r>
      <w:r w:rsidR="00D72416">
        <w:rPr>
          <w:sz w:val="20"/>
          <w:szCs w:val="20"/>
        </w:rPr>
        <w:t xml:space="preserve"> capturing that specific season</w:t>
      </w:r>
      <w:r w:rsidRPr="009026A7">
        <w:rPr>
          <w:sz w:val="20"/>
          <w:szCs w:val="20"/>
        </w:rPr>
        <w:t xml:space="preserve">) – </w:t>
      </w:r>
      <w:r w:rsidR="006746E9" w:rsidRPr="009026A7">
        <w:rPr>
          <w:sz w:val="20"/>
          <w:szCs w:val="20"/>
        </w:rPr>
        <w:t>100</w:t>
      </w:r>
      <w:r w:rsidRPr="009026A7">
        <w:rPr>
          <w:sz w:val="20"/>
          <w:szCs w:val="20"/>
        </w:rPr>
        <w:t xml:space="preserve"> words max</w:t>
      </w:r>
    </w:p>
    <w:p w14:paraId="779F3BAB" w14:textId="77777777" w:rsidR="00EB7897" w:rsidRPr="009026A7" w:rsidRDefault="002471CC" w:rsidP="00BF659A">
      <w:pPr>
        <w:pStyle w:val="ListParagraph"/>
        <w:numPr>
          <w:ilvl w:val="0"/>
          <w:numId w:val="7"/>
        </w:numPr>
        <w:spacing w:line="276" w:lineRule="auto"/>
        <w:rPr>
          <w:sz w:val="20"/>
          <w:szCs w:val="20"/>
        </w:rPr>
      </w:pPr>
      <w:r w:rsidRPr="009026A7">
        <w:rPr>
          <w:sz w:val="20"/>
          <w:szCs w:val="20"/>
        </w:rPr>
        <w:t xml:space="preserve">How </w:t>
      </w:r>
      <w:r w:rsidR="006746E9" w:rsidRPr="009026A7">
        <w:rPr>
          <w:sz w:val="20"/>
          <w:szCs w:val="20"/>
        </w:rPr>
        <w:t xml:space="preserve">your proposed </w:t>
      </w:r>
      <w:r w:rsidRPr="009026A7">
        <w:rPr>
          <w:sz w:val="20"/>
          <w:szCs w:val="20"/>
        </w:rPr>
        <w:t xml:space="preserve">theme / rationale aligns to the goals of the National Library of Ireland? </w:t>
      </w:r>
      <w:r w:rsidR="006F4F8C">
        <w:rPr>
          <w:sz w:val="20"/>
          <w:szCs w:val="20"/>
        </w:rPr>
        <w:br/>
      </w:r>
      <w:r w:rsidR="00C2770A" w:rsidRPr="009026A7">
        <w:rPr>
          <w:sz w:val="20"/>
          <w:szCs w:val="20"/>
        </w:rPr>
        <w:t>–</w:t>
      </w:r>
      <w:r w:rsidRPr="009026A7">
        <w:rPr>
          <w:sz w:val="20"/>
          <w:szCs w:val="20"/>
        </w:rPr>
        <w:t xml:space="preserve"> </w:t>
      </w:r>
      <w:r w:rsidR="006746E9" w:rsidRPr="009026A7">
        <w:rPr>
          <w:sz w:val="20"/>
          <w:szCs w:val="20"/>
        </w:rPr>
        <w:t>50</w:t>
      </w:r>
      <w:r w:rsidRPr="009026A7">
        <w:rPr>
          <w:sz w:val="20"/>
          <w:szCs w:val="20"/>
        </w:rPr>
        <w:t xml:space="preserve"> words max</w:t>
      </w:r>
    </w:p>
    <w:p w14:paraId="32C1007D" w14:textId="77777777" w:rsidR="00EB7897" w:rsidRPr="009026A7" w:rsidRDefault="002471CC" w:rsidP="00BF659A">
      <w:pPr>
        <w:pStyle w:val="ListParagraph"/>
        <w:numPr>
          <w:ilvl w:val="0"/>
          <w:numId w:val="7"/>
        </w:numPr>
        <w:spacing w:line="276" w:lineRule="auto"/>
        <w:rPr>
          <w:sz w:val="20"/>
          <w:szCs w:val="20"/>
        </w:rPr>
      </w:pPr>
      <w:r w:rsidRPr="009026A7">
        <w:rPr>
          <w:sz w:val="20"/>
          <w:szCs w:val="20"/>
        </w:rPr>
        <w:t xml:space="preserve">How your theme / rationale aligns with the goals set out by the Environmental Protection Agency? </w:t>
      </w:r>
      <w:r w:rsidR="00C2770A" w:rsidRPr="009026A7">
        <w:rPr>
          <w:sz w:val="20"/>
          <w:szCs w:val="20"/>
        </w:rPr>
        <w:t>–</w:t>
      </w:r>
      <w:r w:rsidR="006746E9" w:rsidRPr="009026A7">
        <w:rPr>
          <w:sz w:val="20"/>
          <w:szCs w:val="20"/>
        </w:rPr>
        <w:t xml:space="preserve"> 50</w:t>
      </w:r>
      <w:r w:rsidRPr="009026A7">
        <w:rPr>
          <w:sz w:val="20"/>
          <w:szCs w:val="20"/>
        </w:rPr>
        <w:t xml:space="preserve"> words max</w:t>
      </w:r>
    </w:p>
    <w:p w14:paraId="313C8E82" w14:textId="34DD819C" w:rsidR="002471CC" w:rsidRDefault="002471CC" w:rsidP="00BF659A">
      <w:pPr>
        <w:pStyle w:val="ListParagraph"/>
        <w:numPr>
          <w:ilvl w:val="0"/>
          <w:numId w:val="7"/>
        </w:numPr>
        <w:spacing w:line="276" w:lineRule="auto"/>
        <w:rPr>
          <w:sz w:val="20"/>
          <w:szCs w:val="20"/>
        </w:rPr>
      </w:pPr>
      <w:r w:rsidRPr="009026A7">
        <w:rPr>
          <w:sz w:val="20"/>
          <w:szCs w:val="20"/>
        </w:rPr>
        <w:t xml:space="preserve">How </w:t>
      </w:r>
      <w:r w:rsidR="0038703D" w:rsidRPr="009026A7">
        <w:rPr>
          <w:sz w:val="20"/>
          <w:szCs w:val="20"/>
        </w:rPr>
        <w:t xml:space="preserve">your </w:t>
      </w:r>
      <w:r w:rsidRPr="009026A7">
        <w:rPr>
          <w:sz w:val="20"/>
          <w:szCs w:val="20"/>
        </w:rPr>
        <w:t xml:space="preserve">project </w:t>
      </w:r>
      <w:r w:rsidR="0038703D" w:rsidRPr="009026A7">
        <w:rPr>
          <w:sz w:val="20"/>
          <w:szCs w:val="20"/>
        </w:rPr>
        <w:t xml:space="preserve">proposal </w:t>
      </w:r>
      <w:r w:rsidRPr="009026A7">
        <w:rPr>
          <w:sz w:val="20"/>
          <w:szCs w:val="20"/>
        </w:rPr>
        <w:t>will connect with the public</w:t>
      </w:r>
      <w:r w:rsidR="00BF659A">
        <w:rPr>
          <w:sz w:val="20"/>
          <w:szCs w:val="20"/>
        </w:rPr>
        <w:t xml:space="preserve"> in terms of the final online exhibition hosted by the NLI and also </w:t>
      </w:r>
      <w:r w:rsidR="00C92347">
        <w:rPr>
          <w:sz w:val="20"/>
          <w:szCs w:val="20"/>
        </w:rPr>
        <w:t xml:space="preserve">potentially over the course of the residency via social media, for example, </w:t>
      </w:r>
      <w:r w:rsidR="00BF659A">
        <w:rPr>
          <w:sz w:val="20"/>
          <w:szCs w:val="20"/>
        </w:rPr>
        <w:t>during the 12 month period</w:t>
      </w:r>
      <w:r w:rsidRPr="009026A7">
        <w:rPr>
          <w:sz w:val="20"/>
          <w:szCs w:val="20"/>
        </w:rPr>
        <w:t>?</w:t>
      </w:r>
      <w:r w:rsidR="00EB7897" w:rsidRPr="009026A7">
        <w:rPr>
          <w:sz w:val="20"/>
          <w:szCs w:val="20"/>
        </w:rPr>
        <w:t xml:space="preserve"> – </w:t>
      </w:r>
      <w:r w:rsidR="00BF659A">
        <w:rPr>
          <w:sz w:val="20"/>
          <w:szCs w:val="20"/>
        </w:rPr>
        <w:t>100</w:t>
      </w:r>
      <w:r w:rsidR="00EB7897" w:rsidRPr="009026A7">
        <w:rPr>
          <w:sz w:val="20"/>
          <w:szCs w:val="20"/>
        </w:rPr>
        <w:t xml:space="preserve"> words ma</w:t>
      </w:r>
      <w:r w:rsidR="00BB36F5">
        <w:rPr>
          <w:sz w:val="20"/>
          <w:szCs w:val="20"/>
        </w:rPr>
        <w:t>x</w:t>
      </w:r>
    </w:p>
    <w:p w14:paraId="4E9E5A79" w14:textId="77681A82" w:rsidR="00BF659A" w:rsidRDefault="00BF659A" w:rsidP="00BF659A">
      <w:pPr>
        <w:pStyle w:val="ListParagraph"/>
        <w:spacing w:line="276" w:lineRule="auto"/>
        <w:ind w:left="1080" w:firstLine="0"/>
        <w:rPr>
          <w:sz w:val="20"/>
          <w:szCs w:val="20"/>
        </w:rPr>
      </w:pPr>
    </w:p>
    <w:p w14:paraId="6FCDD693" w14:textId="408DB478" w:rsidR="009C43DF" w:rsidRDefault="009C43DF" w:rsidP="00BF659A">
      <w:pPr>
        <w:pStyle w:val="ListParagraph"/>
        <w:spacing w:line="276" w:lineRule="auto"/>
        <w:ind w:left="1080" w:firstLine="0"/>
        <w:rPr>
          <w:sz w:val="20"/>
          <w:szCs w:val="20"/>
        </w:rPr>
      </w:pPr>
    </w:p>
    <w:p w14:paraId="1751407B" w14:textId="77777777" w:rsidR="009C43DF" w:rsidRPr="000D3F07" w:rsidRDefault="009C43DF" w:rsidP="00BF659A">
      <w:pPr>
        <w:pStyle w:val="ListParagraph"/>
        <w:spacing w:line="276" w:lineRule="auto"/>
        <w:ind w:left="1080" w:firstLine="0"/>
        <w:rPr>
          <w:sz w:val="20"/>
          <w:szCs w:val="20"/>
        </w:rPr>
      </w:pPr>
    </w:p>
    <w:p w14:paraId="7B33D58F" w14:textId="77777777" w:rsidR="002471CC" w:rsidRPr="009026A7" w:rsidRDefault="002471CC" w:rsidP="0017333F">
      <w:pPr>
        <w:pStyle w:val="ListParagraph"/>
        <w:numPr>
          <w:ilvl w:val="0"/>
          <w:numId w:val="5"/>
        </w:numPr>
        <w:rPr>
          <w:b/>
          <w:sz w:val="20"/>
          <w:szCs w:val="20"/>
        </w:rPr>
      </w:pPr>
      <w:r w:rsidRPr="009026A7">
        <w:rPr>
          <w:b/>
          <w:sz w:val="20"/>
          <w:szCs w:val="20"/>
        </w:rPr>
        <w:lastRenderedPageBreak/>
        <w:t>LOGISTICS</w:t>
      </w:r>
    </w:p>
    <w:p w14:paraId="0E94C1F8" w14:textId="77777777" w:rsidR="0017333F" w:rsidRPr="009026A7" w:rsidRDefault="0017333F" w:rsidP="0017333F">
      <w:pPr>
        <w:pStyle w:val="ListParagraph"/>
        <w:ind w:left="720" w:firstLine="0"/>
        <w:rPr>
          <w:b/>
          <w:sz w:val="20"/>
          <w:szCs w:val="20"/>
        </w:rPr>
      </w:pPr>
    </w:p>
    <w:p w14:paraId="7BE1F3AC" w14:textId="77777777" w:rsidR="00687EAA" w:rsidRPr="00687EAA" w:rsidRDefault="002471CC" w:rsidP="00687EAA">
      <w:pPr>
        <w:pStyle w:val="ListParagraph"/>
        <w:numPr>
          <w:ilvl w:val="0"/>
          <w:numId w:val="8"/>
        </w:numPr>
        <w:spacing w:line="276" w:lineRule="auto"/>
        <w:rPr>
          <w:sz w:val="20"/>
          <w:szCs w:val="20"/>
        </w:rPr>
      </w:pPr>
      <w:r w:rsidRPr="009026A7">
        <w:rPr>
          <w:sz w:val="20"/>
          <w:szCs w:val="20"/>
        </w:rPr>
        <w:t xml:space="preserve">Creative Project </w:t>
      </w:r>
      <w:r w:rsidR="00F81294" w:rsidRPr="009026A7">
        <w:rPr>
          <w:sz w:val="20"/>
          <w:szCs w:val="20"/>
        </w:rPr>
        <w:t xml:space="preserve">milestones – please let us know how your proposal will work seasonally and also include representation on EPA </w:t>
      </w:r>
      <w:r w:rsidR="00687EAA">
        <w:rPr>
          <w:sz w:val="20"/>
          <w:szCs w:val="20"/>
        </w:rPr>
        <w:t>Irish</w:t>
      </w:r>
      <w:r w:rsidR="00687EAA" w:rsidRPr="00687EAA">
        <w:rPr>
          <w:sz w:val="20"/>
          <w:szCs w:val="20"/>
        </w:rPr>
        <w:t xml:space="preserve"> environmental issues such as: water quality (lakes, rivers and estuaries), air quality, climate, greenhouse gas emissions, beaches, food waste, recycling and waste disposal, drinking water, radon, land use and forestry? (max 150 </w:t>
      </w:r>
      <w:r w:rsidR="00687EAA">
        <w:rPr>
          <w:sz w:val="20"/>
          <w:szCs w:val="20"/>
        </w:rPr>
        <w:t xml:space="preserve">words). </w:t>
      </w:r>
      <w:r w:rsidR="00687EAA">
        <w:rPr>
          <w:sz w:val="20"/>
          <w:szCs w:val="20"/>
        </w:rPr>
        <w:br/>
      </w:r>
      <w:r w:rsidR="00687EAA" w:rsidRPr="00687EAA">
        <w:rPr>
          <w:sz w:val="20"/>
          <w:szCs w:val="20"/>
        </w:rPr>
        <w:t xml:space="preserve">For more information on key issues, please see the ‘Key Messages Booklet’ or summary video of the EPA’s 2020 </w:t>
      </w:r>
      <w:hyperlink r:id="rId10" w:history="1">
        <w:r w:rsidR="00687EAA" w:rsidRPr="00687EAA">
          <w:rPr>
            <w:rStyle w:val="Hyperlink"/>
            <w:sz w:val="20"/>
            <w:szCs w:val="20"/>
          </w:rPr>
          <w:t>State of Environment Report | Environmental Protection Agency (epa.ie)</w:t>
        </w:r>
      </w:hyperlink>
      <w:r w:rsidR="00687EAA">
        <w:rPr>
          <w:sz w:val="20"/>
          <w:szCs w:val="20"/>
        </w:rPr>
        <w:br/>
      </w:r>
    </w:p>
    <w:p w14:paraId="264E109C" w14:textId="09CD0B43" w:rsidR="00592BD4" w:rsidRPr="00592BD4" w:rsidRDefault="00592BD4" w:rsidP="00592BD4">
      <w:pPr>
        <w:pStyle w:val="ListParagraph"/>
        <w:numPr>
          <w:ilvl w:val="0"/>
          <w:numId w:val="8"/>
        </w:numPr>
        <w:spacing w:line="276" w:lineRule="auto"/>
        <w:rPr>
          <w:sz w:val="20"/>
          <w:szCs w:val="20"/>
        </w:rPr>
      </w:pPr>
      <w:r>
        <w:rPr>
          <w:sz w:val="20"/>
          <w:szCs w:val="20"/>
        </w:rPr>
        <w:t>Please provide a</w:t>
      </w:r>
      <w:r w:rsidR="002471CC" w:rsidRPr="009026A7">
        <w:rPr>
          <w:sz w:val="20"/>
          <w:szCs w:val="20"/>
        </w:rPr>
        <w:t xml:space="preserve"> detailed and realistic budget to cover the c</w:t>
      </w:r>
      <w:r w:rsidR="00F81294" w:rsidRPr="009026A7">
        <w:rPr>
          <w:sz w:val="20"/>
          <w:szCs w:val="20"/>
        </w:rPr>
        <w:t>osts of</w:t>
      </w:r>
      <w:r w:rsidR="00ED0C5D">
        <w:rPr>
          <w:sz w:val="20"/>
          <w:szCs w:val="20"/>
        </w:rPr>
        <w:t xml:space="preserve"> any work proposed (max 1 page). </w:t>
      </w:r>
      <w:r>
        <w:rPr>
          <w:sz w:val="20"/>
          <w:szCs w:val="20"/>
        </w:rPr>
        <w:t xml:space="preserve">Please note the maximum award value for this residency is </w:t>
      </w:r>
      <w:r w:rsidR="00407332">
        <w:rPr>
          <w:rFonts w:eastAsia="Times New Roman" w:cstheme="minorHAnsi"/>
          <w:sz w:val="20"/>
          <w:szCs w:val="20"/>
        </w:rPr>
        <w:t>€24,5</w:t>
      </w:r>
      <w:r w:rsidRPr="00592BD4">
        <w:rPr>
          <w:rFonts w:eastAsia="Times New Roman" w:cstheme="minorHAnsi"/>
          <w:sz w:val="20"/>
          <w:szCs w:val="20"/>
        </w:rPr>
        <w:t>00 to include all vat (if relevant), fees, materials, travel, subsistence and accommodation.</w:t>
      </w:r>
      <w:r w:rsidR="00A31017">
        <w:rPr>
          <w:rFonts w:eastAsia="Times New Roman" w:cstheme="minorHAnsi"/>
          <w:sz w:val="20"/>
          <w:szCs w:val="20"/>
        </w:rPr>
        <w:t xml:space="preserve"> </w:t>
      </w:r>
      <w:r w:rsidR="00A31017" w:rsidRPr="00E56C72">
        <w:rPr>
          <w:rFonts w:asciiTheme="minorHAnsi" w:hAnsiTheme="minorHAnsi" w:cstheme="minorHAnsi"/>
          <w:sz w:val="20"/>
          <w:szCs w:val="20"/>
        </w:rPr>
        <w:t xml:space="preserve">Before </w:t>
      </w:r>
      <w:r w:rsidR="00A31017">
        <w:rPr>
          <w:rFonts w:asciiTheme="minorHAnsi" w:hAnsiTheme="minorHAnsi" w:cstheme="minorHAnsi"/>
          <w:sz w:val="20"/>
          <w:szCs w:val="20"/>
        </w:rPr>
        <w:t>the residency</w:t>
      </w:r>
      <w:r w:rsidR="00A31017">
        <w:rPr>
          <w:rFonts w:cstheme="minorHAnsi"/>
          <w:sz w:val="20"/>
          <w:szCs w:val="20"/>
        </w:rPr>
        <w:t xml:space="preserve"> is awarded, the successful photographer </w:t>
      </w:r>
      <w:r w:rsidR="00A31017" w:rsidRPr="00E56C72">
        <w:rPr>
          <w:rFonts w:asciiTheme="minorHAnsi" w:hAnsiTheme="minorHAnsi" w:cstheme="minorHAnsi"/>
          <w:sz w:val="20"/>
          <w:szCs w:val="20"/>
        </w:rPr>
        <w:t xml:space="preserve">will be required to produce a valid </w:t>
      </w:r>
      <w:r w:rsidR="00A31017">
        <w:rPr>
          <w:rFonts w:cstheme="minorHAnsi"/>
          <w:sz w:val="20"/>
          <w:szCs w:val="20"/>
        </w:rPr>
        <w:t xml:space="preserve">and </w:t>
      </w:r>
      <w:r w:rsidR="00A31017" w:rsidRPr="00E56C72">
        <w:rPr>
          <w:rFonts w:asciiTheme="minorHAnsi" w:hAnsiTheme="minorHAnsi" w:cstheme="minorHAnsi"/>
          <w:sz w:val="20"/>
          <w:szCs w:val="20"/>
        </w:rPr>
        <w:t xml:space="preserve">current </w:t>
      </w:r>
      <w:bookmarkStart w:id="2" w:name="_GoBack"/>
      <w:r w:rsidR="00A31017" w:rsidRPr="00E56C72">
        <w:rPr>
          <w:rFonts w:asciiTheme="minorHAnsi" w:hAnsiTheme="minorHAnsi" w:cstheme="minorHAnsi"/>
          <w:sz w:val="20"/>
          <w:szCs w:val="20"/>
        </w:rPr>
        <w:t>Tax</w:t>
      </w:r>
      <w:bookmarkEnd w:id="2"/>
      <w:r w:rsidR="00A31017" w:rsidRPr="00E56C72">
        <w:rPr>
          <w:rFonts w:asciiTheme="minorHAnsi" w:hAnsiTheme="minorHAnsi" w:cstheme="minorHAnsi"/>
          <w:sz w:val="20"/>
          <w:szCs w:val="20"/>
        </w:rPr>
        <w:t xml:space="preserve"> Clearance Certificate</w:t>
      </w:r>
      <w:r w:rsidR="00A31017" w:rsidRPr="00E56C72">
        <w:rPr>
          <w:rFonts w:cstheme="minorHAnsi"/>
          <w:sz w:val="20"/>
          <w:szCs w:val="20"/>
        </w:rPr>
        <w:t>.</w:t>
      </w:r>
      <w:r>
        <w:rPr>
          <w:rFonts w:eastAsia="Times New Roman" w:cstheme="minorHAnsi"/>
          <w:sz w:val="20"/>
          <w:szCs w:val="20"/>
        </w:rPr>
        <w:br/>
      </w:r>
    </w:p>
    <w:p w14:paraId="1BE005B8" w14:textId="3AED3315" w:rsidR="002471CC" w:rsidRPr="009026A7" w:rsidRDefault="002471CC" w:rsidP="006746E9">
      <w:pPr>
        <w:pStyle w:val="ListParagraph"/>
        <w:numPr>
          <w:ilvl w:val="0"/>
          <w:numId w:val="8"/>
        </w:numPr>
        <w:spacing w:line="276" w:lineRule="auto"/>
        <w:rPr>
          <w:sz w:val="20"/>
          <w:szCs w:val="20"/>
        </w:rPr>
      </w:pPr>
      <w:r w:rsidRPr="009026A7">
        <w:rPr>
          <w:sz w:val="20"/>
          <w:szCs w:val="20"/>
        </w:rPr>
        <w:t>Indicate any preliminary online exhibition ideas</w:t>
      </w:r>
      <w:r w:rsidR="005958D2">
        <w:rPr>
          <w:sz w:val="20"/>
          <w:szCs w:val="20"/>
        </w:rPr>
        <w:t>/</w:t>
      </w:r>
      <w:r w:rsidRPr="009026A7">
        <w:rPr>
          <w:sz w:val="20"/>
          <w:szCs w:val="20"/>
        </w:rPr>
        <w:t>requirements (where relevant)</w:t>
      </w:r>
      <w:r w:rsidR="00EB7897" w:rsidRPr="009026A7">
        <w:rPr>
          <w:sz w:val="20"/>
          <w:szCs w:val="20"/>
        </w:rPr>
        <w:t xml:space="preserve"> – 100 words max</w:t>
      </w:r>
      <w:r w:rsidR="00EB7897" w:rsidRPr="009026A7">
        <w:rPr>
          <w:sz w:val="20"/>
          <w:szCs w:val="20"/>
        </w:rPr>
        <w:br/>
      </w:r>
    </w:p>
    <w:p w14:paraId="7C481D89" w14:textId="5722C062" w:rsidR="0017333F" w:rsidRPr="00950404" w:rsidRDefault="002471CC" w:rsidP="00950404">
      <w:pPr>
        <w:pStyle w:val="ListParagraph"/>
        <w:numPr>
          <w:ilvl w:val="0"/>
          <w:numId w:val="5"/>
        </w:numPr>
        <w:rPr>
          <w:sz w:val="20"/>
          <w:szCs w:val="20"/>
        </w:rPr>
      </w:pPr>
      <w:r w:rsidRPr="009026A7">
        <w:rPr>
          <w:b/>
          <w:sz w:val="20"/>
          <w:szCs w:val="20"/>
        </w:rPr>
        <w:t>CURRICULUM VITAE</w:t>
      </w:r>
      <w:r w:rsidRPr="009026A7">
        <w:rPr>
          <w:sz w:val="20"/>
          <w:szCs w:val="20"/>
        </w:rPr>
        <w:t xml:space="preserve"> (max 2 pages- please submit as a separate attachment</w:t>
      </w:r>
      <w:r w:rsidR="00950404">
        <w:rPr>
          <w:sz w:val="20"/>
          <w:szCs w:val="20"/>
        </w:rPr>
        <w:t xml:space="preserve"> including </w:t>
      </w:r>
      <w:r w:rsidR="00950404" w:rsidRPr="008D05A2">
        <w:rPr>
          <w:sz w:val="20"/>
          <w:szCs w:val="20"/>
        </w:rPr>
        <w:t>relevant exhibitions</w:t>
      </w:r>
      <w:r w:rsidR="00950404">
        <w:rPr>
          <w:sz w:val="20"/>
          <w:szCs w:val="20"/>
        </w:rPr>
        <w:t>,</w:t>
      </w:r>
      <w:r w:rsidR="00950404" w:rsidRPr="008D05A2">
        <w:rPr>
          <w:sz w:val="20"/>
          <w:szCs w:val="20"/>
        </w:rPr>
        <w:t xml:space="preserve"> website links, </w:t>
      </w:r>
      <w:r w:rsidR="00950404">
        <w:rPr>
          <w:sz w:val="20"/>
          <w:szCs w:val="20"/>
        </w:rPr>
        <w:t xml:space="preserve">social media links </w:t>
      </w:r>
      <w:r w:rsidR="00950404" w:rsidRPr="008D05A2">
        <w:rPr>
          <w:sz w:val="20"/>
          <w:szCs w:val="20"/>
        </w:rPr>
        <w:t xml:space="preserve">etc. </w:t>
      </w:r>
    </w:p>
    <w:p w14:paraId="75A20BB9" w14:textId="77777777" w:rsidR="009026A7" w:rsidRPr="009026A7" w:rsidRDefault="009026A7" w:rsidP="009026A7">
      <w:pPr>
        <w:rPr>
          <w:sz w:val="20"/>
          <w:szCs w:val="20"/>
        </w:rPr>
      </w:pPr>
    </w:p>
    <w:p w14:paraId="11901EE2" w14:textId="2AD96721" w:rsidR="00D92A88" w:rsidRDefault="002471CC" w:rsidP="00D92A88">
      <w:pPr>
        <w:pStyle w:val="ListParagraph"/>
        <w:numPr>
          <w:ilvl w:val="0"/>
          <w:numId w:val="5"/>
        </w:numPr>
        <w:ind w:left="641" w:hanging="357"/>
        <w:rPr>
          <w:sz w:val="20"/>
          <w:szCs w:val="20"/>
        </w:rPr>
      </w:pPr>
      <w:r w:rsidRPr="00950404">
        <w:rPr>
          <w:b/>
          <w:sz w:val="20"/>
          <w:szCs w:val="20"/>
        </w:rPr>
        <w:t>SUPPORTING MATERIAL</w:t>
      </w:r>
      <w:r w:rsidRPr="00950404">
        <w:rPr>
          <w:sz w:val="20"/>
          <w:szCs w:val="20"/>
        </w:rPr>
        <w:t xml:space="preserve"> (please submit as separate attachments)</w:t>
      </w:r>
      <w:r w:rsidR="006746E9" w:rsidRPr="00950404">
        <w:rPr>
          <w:sz w:val="20"/>
          <w:szCs w:val="20"/>
        </w:rPr>
        <w:t xml:space="preserve"> </w:t>
      </w:r>
      <w:r w:rsidRPr="00950404">
        <w:rPr>
          <w:sz w:val="20"/>
          <w:szCs w:val="20"/>
        </w:rPr>
        <w:t xml:space="preserve">Please provide up to 5 examples of </w:t>
      </w:r>
      <w:r w:rsidR="00CF021D" w:rsidRPr="00950404">
        <w:rPr>
          <w:sz w:val="20"/>
          <w:szCs w:val="20"/>
        </w:rPr>
        <w:t xml:space="preserve">digital photographic </w:t>
      </w:r>
      <w:r w:rsidRPr="00950404">
        <w:rPr>
          <w:sz w:val="20"/>
          <w:szCs w:val="20"/>
        </w:rPr>
        <w:t>work</w:t>
      </w:r>
      <w:r w:rsidR="00D71CEA" w:rsidRPr="00950404">
        <w:rPr>
          <w:sz w:val="20"/>
          <w:szCs w:val="20"/>
        </w:rPr>
        <w:t xml:space="preserve"> (max 2</w:t>
      </w:r>
      <w:r w:rsidR="00CF021D" w:rsidRPr="00950404">
        <w:rPr>
          <w:sz w:val="20"/>
          <w:szCs w:val="20"/>
        </w:rPr>
        <w:t>mb per image max</w:t>
      </w:r>
      <w:r w:rsidR="008B0D20" w:rsidRPr="00950404">
        <w:rPr>
          <w:sz w:val="20"/>
          <w:szCs w:val="20"/>
        </w:rPr>
        <w:t xml:space="preserve"> attached as email attachments to your submission email to </w:t>
      </w:r>
      <w:hyperlink r:id="rId11" w:history="1">
        <w:r w:rsidR="008D05A2" w:rsidRPr="00950404">
          <w:rPr>
            <w:rStyle w:val="Hyperlink"/>
            <w:sz w:val="20"/>
            <w:szCs w:val="20"/>
          </w:rPr>
          <w:t>exhibitions@nli.ie</w:t>
        </w:r>
      </w:hyperlink>
      <w:r w:rsidR="00CF021D" w:rsidRPr="00950404">
        <w:rPr>
          <w:sz w:val="20"/>
          <w:szCs w:val="20"/>
        </w:rPr>
        <w:t>)</w:t>
      </w:r>
      <w:r w:rsidRPr="00950404">
        <w:rPr>
          <w:sz w:val="20"/>
          <w:szCs w:val="20"/>
        </w:rPr>
        <w:t xml:space="preserve">. Please </w:t>
      </w:r>
      <w:r w:rsidR="006F4F8C" w:rsidRPr="00950404">
        <w:rPr>
          <w:sz w:val="20"/>
          <w:szCs w:val="20"/>
        </w:rPr>
        <w:t xml:space="preserve">identify </w:t>
      </w:r>
      <w:r w:rsidRPr="00950404">
        <w:rPr>
          <w:sz w:val="20"/>
          <w:szCs w:val="20"/>
        </w:rPr>
        <w:t>each example clearly with title</w:t>
      </w:r>
      <w:r w:rsidR="00D92A88">
        <w:rPr>
          <w:sz w:val="20"/>
          <w:szCs w:val="20"/>
        </w:rPr>
        <w:t xml:space="preserve"> and date.</w:t>
      </w:r>
    </w:p>
    <w:p w14:paraId="7156225F" w14:textId="48CD0D7B" w:rsidR="00D92A88" w:rsidRPr="00D92A88" w:rsidRDefault="00D92A88" w:rsidP="00D92A88">
      <w:pPr>
        <w:rPr>
          <w:sz w:val="20"/>
          <w:szCs w:val="20"/>
        </w:rPr>
      </w:pPr>
    </w:p>
    <w:p w14:paraId="2E821722" w14:textId="02B36D64" w:rsidR="008B0D20" w:rsidRPr="008B0D20" w:rsidRDefault="008B0D20" w:rsidP="008B0D20">
      <w:pPr>
        <w:pStyle w:val="NormalWeb"/>
        <w:numPr>
          <w:ilvl w:val="0"/>
          <w:numId w:val="5"/>
        </w:numPr>
        <w:rPr>
          <w:rFonts w:ascii="Calibri" w:hAnsi="Calibri" w:cs="Calibri"/>
          <w:sz w:val="20"/>
          <w:szCs w:val="20"/>
        </w:rPr>
      </w:pPr>
      <w:r w:rsidRPr="008B0D20">
        <w:rPr>
          <w:rFonts w:asciiTheme="minorHAnsi" w:hAnsiTheme="minorHAnsi" w:cstheme="minorHAnsi"/>
          <w:b/>
          <w:sz w:val="20"/>
          <w:szCs w:val="20"/>
        </w:rPr>
        <w:t>SUBMITTED MATERIAL</w:t>
      </w:r>
      <w:r w:rsidRPr="009026A7">
        <w:rPr>
          <w:sz w:val="20"/>
          <w:szCs w:val="20"/>
        </w:rPr>
        <w:t xml:space="preserve"> </w:t>
      </w:r>
      <w:r w:rsidRPr="008B0D20">
        <w:rPr>
          <w:rFonts w:ascii="Calibri" w:hAnsi="Calibri" w:cs="Calibri"/>
          <w:sz w:val="20"/>
          <w:szCs w:val="20"/>
        </w:rPr>
        <w:t>Please note the National Library will only store submitted information for the purposes of Photographer in Residence shortlist and final selection. Once the award has been announced and the successful photographer accepts the residency, all information submitted by unsuccessful candidates for this residency will be deleted once the process has been completed.</w:t>
      </w:r>
    </w:p>
    <w:p w14:paraId="078C3501" w14:textId="77777777" w:rsidR="008B0D20" w:rsidRDefault="008B0D20" w:rsidP="008B0D20">
      <w:pPr>
        <w:pStyle w:val="NormalWeb"/>
        <w:ind w:left="643"/>
        <w:rPr>
          <w:rFonts w:ascii="Calibri" w:hAnsi="Calibri" w:cs="Calibri"/>
          <w:color w:val="000000"/>
        </w:rPr>
      </w:pPr>
    </w:p>
    <w:p w14:paraId="0C736D0A" w14:textId="61804FA0" w:rsidR="006F4F8C" w:rsidRPr="009C6261" w:rsidRDefault="006F4F8C" w:rsidP="009C6261">
      <w:pPr>
        <w:pStyle w:val="ListParagraph"/>
        <w:numPr>
          <w:ilvl w:val="0"/>
          <w:numId w:val="5"/>
        </w:numPr>
        <w:rPr>
          <w:b/>
          <w:sz w:val="20"/>
          <w:szCs w:val="20"/>
        </w:rPr>
      </w:pPr>
      <w:r w:rsidRPr="0005505C">
        <w:rPr>
          <w:b/>
          <w:sz w:val="20"/>
          <w:szCs w:val="20"/>
        </w:rPr>
        <w:t>D</w:t>
      </w:r>
      <w:r w:rsidR="00320E1F" w:rsidRPr="0005505C">
        <w:rPr>
          <w:b/>
          <w:sz w:val="20"/>
          <w:szCs w:val="20"/>
        </w:rPr>
        <w:t>EPOSIT</w:t>
      </w:r>
      <w:r w:rsidR="009C6261">
        <w:rPr>
          <w:b/>
          <w:sz w:val="20"/>
          <w:szCs w:val="20"/>
        </w:rPr>
        <w:t xml:space="preserve"> </w:t>
      </w:r>
      <w:r w:rsidR="0005505C">
        <w:rPr>
          <w:b/>
          <w:sz w:val="20"/>
          <w:szCs w:val="20"/>
        </w:rPr>
        <w:t xml:space="preserve">FOR LONG TERM PRESERVATION &amp; ACCESS </w:t>
      </w:r>
      <w:r w:rsidRPr="009C6261">
        <w:rPr>
          <w:sz w:val="20"/>
          <w:szCs w:val="20"/>
        </w:rPr>
        <w:t xml:space="preserve">The photographic work produced under this residency will be </w:t>
      </w:r>
      <w:r w:rsidR="00320E1F">
        <w:rPr>
          <w:sz w:val="20"/>
          <w:szCs w:val="20"/>
        </w:rPr>
        <w:t>deposited with</w:t>
      </w:r>
      <w:r w:rsidRPr="009C6261">
        <w:rPr>
          <w:sz w:val="20"/>
          <w:szCs w:val="20"/>
        </w:rPr>
        <w:t xml:space="preserve"> the National Library of Ireland under a NLI D</w:t>
      </w:r>
      <w:r w:rsidR="00320E1F">
        <w:rPr>
          <w:sz w:val="20"/>
          <w:szCs w:val="20"/>
        </w:rPr>
        <w:t>eposit</w:t>
      </w:r>
      <w:r w:rsidRPr="009C6261">
        <w:rPr>
          <w:sz w:val="20"/>
          <w:szCs w:val="20"/>
        </w:rPr>
        <w:t xml:space="preserve"> Agreement co-signed by the photographer and a representative of the National Library of Ireland. The digital photographs will be transferred to the National Library for long term preservation and access.</w:t>
      </w:r>
    </w:p>
    <w:p w14:paraId="432ADA58" w14:textId="77777777" w:rsidR="006F4F8C" w:rsidRDefault="006F4F8C" w:rsidP="00C2770A">
      <w:pPr>
        <w:rPr>
          <w:color w:val="FF0000"/>
          <w:sz w:val="20"/>
          <w:szCs w:val="20"/>
        </w:rPr>
      </w:pPr>
    </w:p>
    <w:p w14:paraId="58461215" w14:textId="11676FC2" w:rsidR="006F4F8C" w:rsidRPr="009C6261" w:rsidRDefault="006F4F8C" w:rsidP="009C6261">
      <w:pPr>
        <w:pStyle w:val="ListParagraph"/>
        <w:numPr>
          <w:ilvl w:val="0"/>
          <w:numId w:val="5"/>
        </w:numPr>
        <w:rPr>
          <w:b/>
          <w:sz w:val="20"/>
          <w:szCs w:val="20"/>
        </w:rPr>
      </w:pPr>
      <w:r w:rsidRPr="00A716E4">
        <w:rPr>
          <w:b/>
          <w:sz w:val="20"/>
          <w:szCs w:val="20"/>
        </w:rPr>
        <w:t xml:space="preserve">INTELLECTUAL PROPERTY </w:t>
      </w:r>
      <w:r w:rsidRPr="00AC7DC2">
        <w:rPr>
          <w:b/>
          <w:sz w:val="20"/>
          <w:szCs w:val="20"/>
        </w:rPr>
        <w:t>AND LICENSING</w:t>
      </w:r>
      <w:r w:rsidRPr="00A716E4">
        <w:rPr>
          <w:b/>
          <w:sz w:val="20"/>
          <w:szCs w:val="20"/>
        </w:rPr>
        <w:t xml:space="preserve"> </w:t>
      </w:r>
      <w:r w:rsidRPr="009C6261">
        <w:rPr>
          <w:rFonts w:cstheme="minorHAnsi"/>
          <w:iCs/>
          <w:sz w:val="20"/>
          <w:szCs w:val="20"/>
        </w:rPr>
        <w:t xml:space="preserve">The commissioned photographer will apply a Creative Commons </w:t>
      </w:r>
      <w:hyperlink r:id="rId12" w:history="1">
        <w:r w:rsidRPr="009C6261">
          <w:rPr>
            <w:rStyle w:val="Hyperlink"/>
            <w:rFonts w:cstheme="minorHAnsi"/>
            <w:iCs/>
            <w:color w:val="0070C0"/>
            <w:sz w:val="20"/>
            <w:szCs w:val="20"/>
          </w:rPr>
          <w:t>CC-BY</w:t>
        </w:r>
      </w:hyperlink>
      <w:r w:rsidRPr="009C6261">
        <w:rPr>
          <w:rFonts w:cstheme="minorHAnsi"/>
          <w:iCs/>
          <w:sz w:val="20"/>
          <w:szCs w:val="20"/>
        </w:rPr>
        <w:t xml:space="preserve"> or </w:t>
      </w:r>
      <w:hyperlink r:id="rId13" w:history="1">
        <w:r w:rsidRPr="009C6261">
          <w:rPr>
            <w:rStyle w:val="Hyperlink"/>
            <w:rFonts w:cstheme="minorHAnsi"/>
            <w:iCs/>
            <w:color w:val="0070C0"/>
            <w:sz w:val="20"/>
            <w:szCs w:val="20"/>
          </w:rPr>
          <w:t>CC-BY-ND</w:t>
        </w:r>
      </w:hyperlink>
      <w:r w:rsidRPr="009C6261">
        <w:rPr>
          <w:rFonts w:cstheme="minorHAnsi"/>
          <w:iCs/>
          <w:sz w:val="20"/>
          <w:szCs w:val="20"/>
        </w:rPr>
        <w:t xml:space="preserve"> licence to all digital photographic work </w:t>
      </w:r>
      <w:r w:rsidR="00320E1F">
        <w:rPr>
          <w:rFonts w:cstheme="minorHAnsi"/>
          <w:iCs/>
          <w:sz w:val="20"/>
          <w:szCs w:val="20"/>
        </w:rPr>
        <w:t>deposited with</w:t>
      </w:r>
      <w:r w:rsidRPr="009C6261">
        <w:rPr>
          <w:rFonts w:cstheme="minorHAnsi"/>
          <w:iCs/>
          <w:sz w:val="20"/>
          <w:szCs w:val="20"/>
        </w:rPr>
        <w:t xml:space="preserve"> the </w:t>
      </w:r>
      <w:r w:rsidRPr="009C6261">
        <w:rPr>
          <w:sz w:val="20"/>
          <w:szCs w:val="20"/>
        </w:rPr>
        <w:t>National Library of Ireland</w:t>
      </w:r>
      <w:r w:rsidRPr="009C6261">
        <w:rPr>
          <w:rFonts w:cstheme="minorHAnsi"/>
          <w:iCs/>
          <w:sz w:val="20"/>
          <w:szCs w:val="20"/>
        </w:rPr>
        <w:t xml:space="preserve"> as part of this residency. The specific CC-BY or CC-ND licences to be applied</w:t>
      </w:r>
      <w:r w:rsidRPr="009C6261">
        <w:rPr>
          <w:sz w:val="20"/>
          <w:szCs w:val="20"/>
        </w:rPr>
        <w:t xml:space="preserve"> to work </w:t>
      </w:r>
      <w:r w:rsidR="000A2953">
        <w:rPr>
          <w:sz w:val="20"/>
          <w:szCs w:val="20"/>
        </w:rPr>
        <w:t>deposited as part of this residency</w:t>
      </w:r>
      <w:r w:rsidRPr="009C6261">
        <w:rPr>
          <w:sz w:val="20"/>
          <w:szCs w:val="20"/>
        </w:rPr>
        <w:t xml:space="preserve"> </w:t>
      </w:r>
      <w:r w:rsidRPr="009C6261">
        <w:rPr>
          <w:rFonts w:cstheme="minorHAnsi"/>
          <w:iCs/>
          <w:sz w:val="20"/>
          <w:szCs w:val="20"/>
        </w:rPr>
        <w:t xml:space="preserve">will provide free use of these digital photographs by re-users including, but not limited to, members of the public, the </w:t>
      </w:r>
      <w:r w:rsidRPr="009C6261">
        <w:rPr>
          <w:sz w:val="20"/>
          <w:szCs w:val="20"/>
        </w:rPr>
        <w:t>Environmental Protection Agency</w:t>
      </w:r>
      <w:r w:rsidRPr="009C6261">
        <w:rPr>
          <w:rFonts w:cstheme="minorHAnsi"/>
          <w:iCs/>
          <w:sz w:val="20"/>
          <w:szCs w:val="20"/>
        </w:rPr>
        <w:t xml:space="preserve"> and </w:t>
      </w:r>
      <w:r w:rsidRPr="009C6261">
        <w:rPr>
          <w:sz w:val="20"/>
          <w:szCs w:val="20"/>
        </w:rPr>
        <w:t>National Library of Ireland, under the terms of either licence</w:t>
      </w:r>
      <w:r w:rsidRPr="009C6261">
        <w:rPr>
          <w:rFonts w:cstheme="minorHAnsi"/>
          <w:iCs/>
          <w:sz w:val="20"/>
          <w:szCs w:val="20"/>
        </w:rPr>
        <w:t>.</w:t>
      </w:r>
      <w:r w:rsidRPr="009C6261" w:rsidDel="00AC7DC2">
        <w:rPr>
          <w:b/>
          <w:sz w:val="20"/>
          <w:szCs w:val="20"/>
        </w:rPr>
        <w:t xml:space="preserve"> </w:t>
      </w:r>
    </w:p>
    <w:p w14:paraId="13309EAD" w14:textId="77777777" w:rsidR="006F4F8C" w:rsidRPr="006F4F8C" w:rsidRDefault="006F4F8C" w:rsidP="006F4F8C">
      <w:pPr>
        <w:pStyle w:val="ListParagraph"/>
        <w:ind w:left="643" w:firstLine="0"/>
        <w:rPr>
          <w:b/>
          <w:sz w:val="20"/>
          <w:szCs w:val="20"/>
        </w:rPr>
      </w:pPr>
    </w:p>
    <w:p w14:paraId="4B440DAA" w14:textId="77777777" w:rsidR="006F4F8C" w:rsidRPr="006F4F8C" w:rsidRDefault="006F4F8C" w:rsidP="008B0D20">
      <w:pPr>
        <w:spacing w:line="240" w:lineRule="auto"/>
        <w:ind w:left="643"/>
        <w:rPr>
          <w:sz w:val="20"/>
          <w:szCs w:val="20"/>
        </w:rPr>
      </w:pPr>
      <w:r w:rsidRPr="006F4F8C">
        <w:rPr>
          <w:sz w:val="20"/>
          <w:szCs w:val="20"/>
        </w:rPr>
        <w:t xml:space="preserve">Licencing of the digital photographs under </w:t>
      </w:r>
      <w:hyperlink r:id="rId14" w:history="1">
        <w:r w:rsidRPr="006F4F8C">
          <w:rPr>
            <w:rStyle w:val="Hyperlink"/>
            <w:rFonts w:cstheme="minorHAnsi"/>
            <w:iCs/>
            <w:color w:val="0070C0"/>
            <w:sz w:val="20"/>
            <w:szCs w:val="20"/>
          </w:rPr>
          <w:t>CC-BY</w:t>
        </w:r>
      </w:hyperlink>
      <w:r w:rsidRPr="006F4F8C">
        <w:rPr>
          <w:rFonts w:cstheme="minorHAnsi"/>
          <w:iCs/>
          <w:sz w:val="20"/>
          <w:szCs w:val="20"/>
        </w:rPr>
        <w:t xml:space="preserve"> or </w:t>
      </w:r>
      <w:hyperlink r:id="rId15" w:history="1">
        <w:r w:rsidRPr="006F4F8C">
          <w:rPr>
            <w:rStyle w:val="Hyperlink"/>
            <w:rFonts w:cstheme="minorHAnsi"/>
            <w:iCs/>
            <w:color w:val="0070C0"/>
            <w:sz w:val="20"/>
            <w:szCs w:val="20"/>
          </w:rPr>
          <w:t>CC-BY-ND</w:t>
        </w:r>
      </w:hyperlink>
      <w:r w:rsidRPr="006F4F8C">
        <w:rPr>
          <w:rFonts w:cstheme="minorHAnsi"/>
          <w:iCs/>
          <w:sz w:val="20"/>
          <w:szCs w:val="20"/>
        </w:rPr>
        <w:t xml:space="preserve"> licence</w:t>
      </w:r>
      <w:r w:rsidRPr="006F4F8C">
        <w:rPr>
          <w:sz w:val="20"/>
          <w:szCs w:val="20"/>
        </w:rPr>
        <w:t xml:space="preserve"> in this regard is required on the understanding that you are the sole rights holder in respect of the work you produce for this residency.</w:t>
      </w:r>
    </w:p>
    <w:p w14:paraId="0CCD2327" w14:textId="77777777" w:rsidR="006F4F8C" w:rsidRPr="006F4F8C" w:rsidRDefault="006F4F8C" w:rsidP="008B0D20">
      <w:pPr>
        <w:spacing w:line="240" w:lineRule="auto"/>
        <w:ind w:left="643"/>
        <w:rPr>
          <w:sz w:val="20"/>
          <w:szCs w:val="20"/>
        </w:rPr>
      </w:pPr>
      <w:r w:rsidRPr="006F4F8C">
        <w:rPr>
          <w:sz w:val="20"/>
          <w:szCs w:val="20"/>
        </w:rPr>
        <w:t>For the avoidance of doubt, copyright in the work remains vested in the photographer. Neither the Environmental Protection Agency nor the National Library of Ireland asserts any intellectual property rights in respect of the original work of the artist.</w:t>
      </w:r>
    </w:p>
    <w:p w14:paraId="5111E717" w14:textId="07B115A3" w:rsidR="009026A7" w:rsidRDefault="006F4F8C" w:rsidP="00D92A88">
      <w:pPr>
        <w:spacing w:line="240" w:lineRule="auto"/>
        <w:ind w:left="643"/>
        <w:rPr>
          <w:rFonts w:cstheme="minorHAnsi"/>
          <w:iCs/>
          <w:sz w:val="20"/>
          <w:szCs w:val="20"/>
        </w:rPr>
      </w:pPr>
      <w:r w:rsidRPr="006F4F8C">
        <w:rPr>
          <w:sz w:val="20"/>
          <w:szCs w:val="20"/>
        </w:rPr>
        <w:t xml:space="preserve">The Environmental Protection Agency and National Library of Ireland proposes to promote the work through its social media accounts, websites, </w:t>
      </w:r>
      <w:r>
        <w:rPr>
          <w:sz w:val="20"/>
          <w:szCs w:val="20"/>
        </w:rPr>
        <w:t xml:space="preserve">online exhibitions, </w:t>
      </w:r>
      <w:r w:rsidRPr="006F4F8C">
        <w:rPr>
          <w:sz w:val="20"/>
          <w:szCs w:val="20"/>
        </w:rPr>
        <w:t xml:space="preserve">catalogues and publications and to make it available for download through the National Library of Ireland catalogue. The copyright owner will be acknowledged as such whenever/wherever the work is referenced or reproduced by the EPA </w:t>
      </w:r>
      <w:r w:rsidRPr="006F4F8C">
        <w:rPr>
          <w:sz w:val="20"/>
          <w:szCs w:val="20"/>
        </w:rPr>
        <w:lastRenderedPageBreak/>
        <w:t xml:space="preserve">and NLI, as required under the terms of the CC-BY or CC-BY-ND licences. Please confirm in your application that you will </w:t>
      </w:r>
      <w:r w:rsidRPr="006F4F8C">
        <w:rPr>
          <w:rFonts w:cstheme="minorHAnsi"/>
          <w:iCs/>
          <w:sz w:val="20"/>
          <w:szCs w:val="20"/>
        </w:rPr>
        <w:t>apply a Creative Commons</w:t>
      </w:r>
      <w:r w:rsidRPr="006F4F8C">
        <w:rPr>
          <w:rFonts w:cstheme="minorHAnsi"/>
          <w:iCs/>
          <w:color w:val="0070C0"/>
          <w:sz w:val="20"/>
          <w:szCs w:val="20"/>
        </w:rPr>
        <w:t xml:space="preserve"> </w:t>
      </w:r>
      <w:hyperlink r:id="rId16" w:history="1">
        <w:r w:rsidRPr="006F4F8C">
          <w:rPr>
            <w:rStyle w:val="Hyperlink"/>
            <w:rFonts w:cstheme="minorHAnsi"/>
            <w:iCs/>
            <w:color w:val="0070C0"/>
            <w:sz w:val="20"/>
            <w:szCs w:val="20"/>
          </w:rPr>
          <w:t>CC-BY</w:t>
        </w:r>
      </w:hyperlink>
      <w:r w:rsidRPr="006F4F8C">
        <w:rPr>
          <w:rFonts w:cstheme="minorHAnsi"/>
          <w:iCs/>
          <w:sz w:val="20"/>
          <w:szCs w:val="20"/>
        </w:rPr>
        <w:t xml:space="preserve"> or </w:t>
      </w:r>
      <w:hyperlink r:id="rId17" w:history="1">
        <w:r w:rsidRPr="006F4F8C">
          <w:rPr>
            <w:rStyle w:val="Hyperlink"/>
            <w:rFonts w:cstheme="minorHAnsi"/>
            <w:iCs/>
            <w:color w:val="0070C0"/>
            <w:sz w:val="20"/>
            <w:szCs w:val="20"/>
          </w:rPr>
          <w:t>CC-BY-ND</w:t>
        </w:r>
      </w:hyperlink>
      <w:r w:rsidRPr="006F4F8C">
        <w:rPr>
          <w:rFonts w:cstheme="minorHAnsi"/>
          <w:iCs/>
          <w:sz w:val="20"/>
          <w:szCs w:val="20"/>
        </w:rPr>
        <w:t xml:space="preserve"> licence to all works </w:t>
      </w:r>
      <w:r w:rsidR="00D62F4F">
        <w:rPr>
          <w:rFonts w:cstheme="minorHAnsi"/>
          <w:iCs/>
          <w:sz w:val="20"/>
          <w:szCs w:val="20"/>
        </w:rPr>
        <w:t>deposited with</w:t>
      </w:r>
      <w:r w:rsidRPr="006F4F8C">
        <w:rPr>
          <w:rFonts w:cstheme="minorHAnsi"/>
          <w:iCs/>
          <w:sz w:val="20"/>
          <w:szCs w:val="20"/>
        </w:rPr>
        <w:t xml:space="preserve"> the National Library of Ir</w:t>
      </w:r>
      <w:r w:rsidR="00C82637">
        <w:rPr>
          <w:rFonts w:cstheme="minorHAnsi"/>
          <w:iCs/>
          <w:sz w:val="20"/>
          <w:szCs w:val="20"/>
        </w:rPr>
        <w:t xml:space="preserve">eland as part of this residency. </w:t>
      </w:r>
    </w:p>
    <w:p w14:paraId="2F97B39B" w14:textId="5464C39B" w:rsidR="00C82637" w:rsidRDefault="00C82637" w:rsidP="00D92A88">
      <w:pPr>
        <w:spacing w:line="240" w:lineRule="auto"/>
        <w:ind w:left="643"/>
        <w:rPr>
          <w:sz w:val="20"/>
          <w:szCs w:val="20"/>
        </w:rPr>
      </w:pPr>
    </w:p>
    <w:p w14:paraId="107DDC5C" w14:textId="49CF4330" w:rsidR="005958D2" w:rsidRDefault="005958D2" w:rsidP="00C708A2">
      <w:pPr>
        <w:spacing w:line="240" w:lineRule="auto"/>
        <w:rPr>
          <w:sz w:val="20"/>
          <w:szCs w:val="20"/>
        </w:rPr>
      </w:pPr>
    </w:p>
    <w:p w14:paraId="2A3C504D" w14:textId="2CBDFFB9" w:rsidR="009C43DF" w:rsidRDefault="00D92A88" w:rsidP="009C43DF">
      <w:pPr>
        <w:spacing w:line="240" w:lineRule="auto"/>
        <w:ind w:left="643"/>
        <w:rPr>
          <w:b/>
          <w:sz w:val="20"/>
          <w:szCs w:val="20"/>
        </w:rPr>
      </w:pPr>
      <w:r w:rsidRPr="00146AA2">
        <w:rPr>
          <w:b/>
          <w:sz w:val="32"/>
          <w:szCs w:val="32"/>
        </w:rPr>
        <w:t>Application checklist</w:t>
      </w:r>
      <w:r>
        <w:rPr>
          <w:b/>
          <w:sz w:val="20"/>
          <w:szCs w:val="20"/>
        </w:rPr>
        <w:t xml:space="preserve"> </w:t>
      </w:r>
      <w:r w:rsidR="009C43DF">
        <w:rPr>
          <w:b/>
          <w:sz w:val="20"/>
          <w:szCs w:val="20"/>
        </w:rPr>
        <w:br/>
      </w:r>
      <w:r w:rsidR="009C43DF">
        <w:rPr>
          <w:sz w:val="20"/>
          <w:szCs w:val="20"/>
        </w:rPr>
        <w:t>E</w:t>
      </w:r>
      <w:r w:rsidR="009C43DF" w:rsidRPr="009C43DF">
        <w:rPr>
          <w:sz w:val="20"/>
          <w:szCs w:val="20"/>
        </w:rPr>
        <w:t xml:space="preserve">mail </w:t>
      </w:r>
      <w:hyperlink r:id="rId18" w:history="1">
        <w:r w:rsidR="009C43DF" w:rsidRPr="009C43DF">
          <w:rPr>
            <w:rStyle w:val="Hyperlink"/>
            <w:sz w:val="20"/>
            <w:szCs w:val="20"/>
          </w:rPr>
          <w:t>exhibitions@nli.ie</w:t>
        </w:r>
      </w:hyperlink>
      <w:r w:rsidR="009C43DF" w:rsidRPr="009C43DF">
        <w:rPr>
          <w:sz w:val="20"/>
          <w:szCs w:val="20"/>
        </w:rPr>
        <w:t xml:space="preserve"> with the following attachments</w:t>
      </w:r>
      <w:r w:rsidR="009C43DF">
        <w:rPr>
          <w:sz w:val="20"/>
          <w:szCs w:val="20"/>
        </w:rPr>
        <w:t>:</w:t>
      </w:r>
    </w:p>
    <w:p w14:paraId="14E8246A" w14:textId="02F9A4D8" w:rsidR="00D92A88" w:rsidRPr="009C43DF" w:rsidRDefault="009C43DF" w:rsidP="009C43DF">
      <w:pPr>
        <w:spacing w:line="240" w:lineRule="auto"/>
        <w:ind w:left="643"/>
        <w:rPr>
          <w:sz w:val="20"/>
          <w:szCs w:val="20"/>
        </w:rPr>
      </w:pPr>
      <w:r w:rsidRPr="009C43DF">
        <w:rPr>
          <w:sz w:val="20"/>
          <w:szCs w:val="20"/>
        </w:rPr>
        <w:br/>
      </w:r>
      <w:r w:rsidR="00D92A88" w:rsidRPr="009C43DF">
        <w:rPr>
          <w:b/>
          <w:sz w:val="20"/>
          <w:szCs w:val="20"/>
        </w:rPr>
        <w:t>Your application form</w:t>
      </w:r>
      <w:r w:rsidR="00D92A88" w:rsidRPr="009C43DF">
        <w:rPr>
          <w:sz w:val="20"/>
          <w:szCs w:val="20"/>
        </w:rPr>
        <w:t xml:space="preserve"> </w:t>
      </w:r>
      <w:r>
        <w:rPr>
          <w:sz w:val="20"/>
          <w:szCs w:val="20"/>
        </w:rPr>
        <w:t xml:space="preserve">including </w:t>
      </w:r>
      <w:r w:rsidRPr="009C43DF">
        <w:rPr>
          <w:sz w:val="20"/>
          <w:szCs w:val="20"/>
        </w:rPr>
        <w:t>P</w:t>
      </w:r>
      <w:r>
        <w:rPr>
          <w:sz w:val="20"/>
          <w:szCs w:val="20"/>
        </w:rPr>
        <w:t>art</w:t>
      </w:r>
      <w:r w:rsidR="00D92A88" w:rsidRPr="009C43DF">
        <w:rPr>
          <w:sz w:val="20"/>
          <w:szCs w:val="20"/>
        </w:rPr>
        <w:t xml:space="preserve"> 1 (Contact </w:t>
      </w:r>
      <w:r>
        <w:rPr>
          <w:sz w:val="20"/>
          <w:szCs w:val="20"/>
        </w:rPr>
        <w:t>I</w:t>
      </w:r>
      <w:r w:rsidR="00D92A88" w:rsidRPr="009C43DF">
        <w:rPr>
          <w:sz w:val="20"/>
          <w:szCs w:val="20"/>
        </w:rPr>
        <w:t xml:space="preserve">nformation), </w:t>
      </w:r>
      <w:r w:rsidRPr="009C43DF">
        <w:rPr>
          <w:sz w:val="20"/>
          <w:szCs w:val="20"/>
        </w:rPr>
        <w:t xml:space="preserve">Part </w:t>
      </w:r>
      <w:r w:rsidR="00D92A88" w:rsidRPr="009C43DF">
        <w:rPr>
          <w:sz w:val="20"/>
          <w:szCs w:val="20"/>
        </w:rPr>
        <w:t xml:space="preserve">2 </w:t>
      </w:r>
      <w:r w:rsidRPr="009C43DF">
        <w:rPr>
          <w:sz w:val="20"/>
          <w:szCs w:val="20"/>
        </w:rPr>
        <w:t xml:space="preserve">(Project proposal) </w:t>
      </w:r>
      <w:r w:rsidR="00D92A88" w:rsidRPr="009C43DF">
        <w:rPr>
          <w:sz w:val="20"/>
          <w:szCs w:val="20"/>
        </w:rPr>
        <w:t xml:space="preserve">&amp; </w:t>
      </w:r>
      <w:r w:rsidRPr="009C43DF">
        <w:rPr>
          <w:sz w:val="20"/>
          <w:szCs w:val="20"/>
        </w:rPr>
        <w:t xml:space="preserve">Part </w:t>
      </w:r>
      <w:r w:rsidR="00D92A88" w:rsidRPr="009C43DF">
        <w:rPr>
          <w:sz w:val="20"/>
          <w:szCs w:val="20"/>
        </w:rPr>
        <w:t xml:space="preserve">3 </w:t>
      </w:r>
      <w:r w:rsidRPr="009C43DF">
        <w:rPr>
          <w:sz w:val="20"/>
          <w:szCs w:val="20"/>
        </w:rPr>
        <w:t>(</w:t>
      </w:r>
      <w:r>
        <w:rPr>
          <w:sz w:val="20"/>
          <w:szCs w:val="20"/>
        </w:rPr>
        <w:t>L</w:t>
      </w:r>
      <w:r w:rsidRPr="009C43DF">
        <w:rPr>
          <w:sz w:val="20"/>
          <w:szCs w:val="20"/>
        </w:rPr>
        <w:t>ogistics)</w:t>
      </w:r>
      <w:r>
        <w:rPr>
          <w:sz w:val="20"/>
          <w:szCs w:val="20"/>
        </w:rPr>
        <w:t>. Please sign and date the application form to confirm you have read the supporting briefing document and understand parts 6-8 in this application form.</w:t>
      </w:r>
    </w:p>
    <w:p w14:paraId="6E97AC29" w14:textId="196D4DA5" w:rsidR="00D92A88" w:rsidRDefault="00D92A88" w:rsidP="00D92A88">
      <w:pPr>
        <w:spacing w:line="240" w:lineRule="auto"/>
        <w:ind w:left="643"/>
        <w:rPr>
          <w:sz w:val="20"/>
          <w:szCs w:val="20"/>
        </w:rPr>
      </w:pPr>
      <w:r w:rsidRPr="009C43DF">
        <w:rPr>
          <w:b/>
          <w:sz w:val="20"/>
          <w:szCs w:val="20"/>
        </w:rPr>
        <w:t>Your CV</w:t>
      </w:r>
      <w:r>
        <w:rPr>
          <w:sz w:val="20"/>
          <w:szCs w:val="20"/>
        </w:rPr>
        <w:t xml:space="preserve"> </w:t>
      </w:r>
      <w:r w:rsidR="009C43DF">
        <w:rPr>
          <w:sz w:val="20"/>
          <w:szCs w:val="20"/>
        </w:rPr>
        <w:t xml:space="preserve">- </w:t>
      </w:r>
      <w:r>
        <w:rPr>
          <w:sz w:val="20"/>
          <w:szCs w:val="20"/>
        </w:rPr>
        <w:t>2 pages max</w:t>
      </w:r>
    </w:p>
    <w:p w14:paraId="2E123EA2" w14:textId="05F9A5B4" w:rsidR="00D92A88" w:rsidRDefault="00D92A88" w:rsidP="00D92A88">
      <w:pPr>
        <w:spacing w:line="240" w:lineRule="auto"/>
        <w:ind w:left="643"/>
        <w:rPr>
          <w:sz w:val="20"/>
          <w:szCs w:val="20"/>
        </w:rPr>
      </w:pPr>
      <w:r w:rsidRPr="009C43DF">
        <w:rPr>
          <w:b/>
          <w:sz w:val="20"/>
          <w:szCs w:val="20"/>
        </w:rPr>
        <w:t>Supporting material</w:t>
      </w:r>
      <w:r>
        <w:rPr>
          <w:sz w:val="20"/>
          <w:szCs w:val="20"/>
        </w:rPr>
        <w:t xml:space="preserve"> </w:t>
      </w:r>
      <w:r w:rsidR="009C43DF">
        <w:rPr>
          <w:sz w:val="20"/>
          <w:szCs w:val="20"/>
        </w:rPr>
        <w:t xml:space="preserve">with up to </w:t>
      </w:r>
      <w:r>
        <w:rPr>
          <w:sz w:val="20"/>
          <w:szCs w:val="20"/>
        </w:rPr>
        <w:t xml:space="preserve">five examples of </w:t>
      </w:r>
      <w:r w:rsidR="009C43DF">
        <w:rPr>
          <w:sz w:val="20"/>
          <w:szCs w:val="20"/>
        </w:rPr>
        <w:t xml:space="preserve">your </w:t>
      </w:r>
      <w:r>
        <w:rPr>
          <w:sz w:val="20"/>
          <w:szCs w:val="20"/>
        </w:rPr>
        <w:t>digital photograp</w:t>
      </w:r>
      <w:r w:rsidR="009C43DF">
        <w:rPr>
          <w:sz w:val="20"/>
          <w:szCs w:val="20"/>
        </w:rPr>
        <w:t>hy</w:t>
      </w:r>
      <w:r>
        <w:rPr>
          <w:sz w:val="20"/>
          <w:szCs w:val="20"/>
        </w:rPr>
        <w:t xml:space="preserve"> (max file size per image is 2MB)</w:t>
      </w:r>
      <w:r w:rsidR="009C43DF">
        <w:rPr>
          <w:sz w:val="20"/>
          <w:szCs w:val="20"/>
        </w:rPr>
        <w:t xml:space="preserve">. Please send as email attachments. Please note the total photographic attachments </w:t>
      </w:r>
      <w:r w:rsidR="009C43DF" w:rsidRPr="00146AA2">
        <w:rPr>
          <w:color w:val="FF0000"/>
          <w:sz w:val="20"/>
          <w:szCs w:val="20"/>
        </w:rPr>
        <w:t>must not exceed 10MB.</w:t>
      </w:r>
    </w:p>
    <w:p w14:paraId="01CC69A5" w14:textId="2BE65237" w:rsidR="00D92A88" w:rsidRPr="00D92A88" w:rsidRDefault="00C82637" w:rsidP="00D92A88">
      <w:pPr>
        <w:spacing w:line="240" w:lineRule="auto"/>
        <w:ind w:left="643"/>
        <w:rPr>
          <w:sz w:val="20"/>
          <w:szCs w:val="20"/>
        </w:rPr>
      </w:pPr>
      <w:r>
        <w:rPr>
          <w:rFonts w:eastAsia="Times New Roman" w:cstheme="minorHAnsi"/>
          <w:b/>
          <w:bCs/>
          <w:sz w:val="20"/>
          <w:szCs w:val="20"/>
          <w:lang w:eastAsia="en-IE"/>
        </w:rPr>
        <w:t>The</w:t>
      </w:r>
      <w:r w:rsidRPr="00D0352A">
        <w:rPr>
          <w:rFonts w:eastAsia="Times New Roman" w:cstheme="minorHAnsi"/>
          <w:b/>
          <w:bCs/>
          <w:sz w:val="20"/>
          <w:szCs w:val="20"/>
          <w:lang w:eastAsia="en-IE"/>
        </w:rPr>
        <w:t xml:space="preserve"> deadline for receipt</w:t>
      </w:r>
      <w:r>
        <w:rPr>
          <w:rFonts w:eastAsia="Times New Roman" w:cstheme="minorHAnsi"/>
          <w:b/>
          <w:bCs/>
          <w:sz w:val="20"/>
          <w:szCs w:val="20"/>
          <w:lang w:eastAsia="en-IE"/>
        </w:rPr>
        <w:t xml:space="preserve"> of applications is </w:t>
      </w:r>
      <w:r w:rsidRPr="00D0352A">
        <w:rPr>
          <w:rFonts w:eastAsia="Times New Roman" w:cstheme="minorHAnsi"/>
          <w:b/>
          <w:bCs/>
          <w:color w:val="FF0000"/>
          <w:sz w:val="20"/>
          <w:szCs w:val="20"/>
          <w:lang w:eastAsia="en-IE"/>
        </w:rPr>
        <w:t xml:space="preserve">17:00 </w:t>
      </w:r>
      <w:r>
        <w:rPr>
          <w:rFonts w:eastAsia="Times New Roman" w:cstheme="minorHAnsi"/>
          <w:b/>
          <w:bCs/>
          <w:color w:val="FF0000"/>
          <w:sz w:val="20"/>
          <w:szCs w:val="20"/>
          <w:lang w:eastAsia="en-IE"/>
        </w:rPr>
        <w:t xml:space="preserve">(GMT) </w:t>
      </w:r>
      <w:r w:rsidRPr="00D0352A">
        <w:rPr>
          <w:rFonts w:eastAsia="Times New Roman" w:cstheme="minorHAnsi"/>
          <w:b/>
          <w:bCs/>
          <w:color w:val="FF0000"/>
          <w:sz w:val="20"/>
          <w:szCs w:val="20"/>
          <w:lang w:eastAsia="en-IE"/>
        </w:rPr>
        <w:t xml:space="preserve">on </w:t>
      </w:r>
      <w:r>
        <w:rPr>
          <w:rFonts w:eastAsia="Times New Roman" w:cstheme="minorHAnsi"/>
          <w:b/>
          <w:bCs/>
          <w:color w:val="FF0000"/>
          <w:sz w:val="20"/>
          <w:szCs w:val="20"/>
          <w:lang w:eastAsia="en-IE"/>
        </w:rPr>
        <w:t>22</w:t>
      </w:r>
      <w:r w:rsidRPr="00D0352A">
        <w:rPr>
          <w:rFonts w:eastAsia="Times New Roman" w:cstheme="minorHAnsi"/>
          <w:b/>
          <w:bCs/>
          <w:color w:val="FF0000"/>
          <w:sz w:val="20"/>
          <w:szCs w:val="20"/>
          <w:lang w:eastAsia="en-IE"/>
        </w:rPr>
        <w:t xml:space="preserve"> November 2023.</w:t>
      </w:r>
    </w:p>
    <w:p w14:paraId="36DB4F9F" w14:textId="4CE2AC8B" w:rsidR="006F4F8C" w:rsidRDefault="006F4F8C" w:rsidP="009026A7">
      <w:pPr>
        <w:ind w:left="643"/>
        <w:rPr>
          <w:i/>
          <w:sz w:val="20"/>
          <w:szCs w:val="20"/>
        </w:rPr>
      </w:pPr>
    </w:p>
    <w:p w14:paraId="2F023CD8" w14:textId="77777777" w:rsidR="00146AA2" w:rsidRPr="009026A7" w:rsidRDefault="00146AA2" w:rsidP="009026A7">
      <w:pPr>
        <w:ind w:left="643"/>
        <w:rPr>
          <w:i/>
          <w:sz w:val="20"/>
          <w:szCs w:val="20"/>
        </w:rPr>
      </w:pPr>
    </w:p>
    <w:p w14:paraId="168A60AE" w14:textId="77777777" w:rsidR="006746E9" w:rsidRPr="009026A7" w:rsidRDefault="006746E9" w:rsidP="006746E9">
      <w:pPr>
        <w:ind w:left="643"/>
        <w:rPr>
          <w:b/>
          <w:sz w:val="20"/>
          <w:szCs w:val="20"/>
        </w:rPr>
      </w:pPr>
      <w:r w:rsidRPr="009026A7">
        <w:rPr>
          <w:b/>
          <w:sz w:val="20"/>
          <w:szCs w:val="20"/>
        </w:rPr>
        <w:t>Name (in block capitals): _________________________________</w:t>
      </w:r>
    </w:p>
    <w:p w14:paraId="55ABA57D" w14:textId="77777777" w:rsidR="006746E9" w:rsidRDefault="006746E9" w:rsidP="006746E9">
      <w:pPr>
        <w:ind w:firstLine="643"/>
        <w:rPr>
          <w:b/>
          <w:sz w:val="20"/>
          <w:szCs w:val="20"/>
        </w:rPr>
      </w:pPr>
    </w:p>
    <w:p w14:paraId="34F881AE" w14:textId="77777777" w:rsidR="009026A7" w:rsidRPr="009026A7" w:rsidRDefault="009026A7" w:rsidP="006746E9">
      <w:pPr>
        <w:ind w:firstLine="643"/>
        <w:rPr>
          <w:b/>
          <w:sz w:val="20"/>
          <w:szCs w:val="20"/>
        </w:rPr>
      </w:pPr>
    </w:p>
    <w:p w14:paraId="3C93BED0" w14:textId="71B5052F" w:rsidR="006746E9" w:rsidRPr="009026A7" w:rsidRDefault="006746E9" w:rsidP="006746E9">
      <w:pPr>
        <w:ind w:firstLine="643"/>
        <w:rPr>
          <w:b/>
          <w:sz w:val="20"/>
          <w:szCs w:val="20"/>
        </w:rPr>
      </w:pPr>
      <w:r w:rsidRPr="009026A7">
        <w:rPr>
          <w:b/>
          <w:sz w:val="20"/>
          <w:szCs w:val="20"/>
        </w:rPr>
        <w:t>Signature</w:t>
      </w:r>
      <w:r w:rsidR="00C51F1F">
        <w:rPr>
          <w:b/>
          <w:sz w:val="20"/>
          <w:szCs w:val="20"/>
        </w:rPr>
        <w:t>/ E signature</w:t>
      </w:r>
      <w:r w:rsidRPr="009026A7">
        <w:rPr>
          <w:b/>
          <w:sz w:val="20"/>
          <w:szCs w:val="20"/>
        </w:rPr>
        <w:t xml:space="preserve"> &amp; date: ____________________________</w:t>
      </w:r>
    </w:p>
    <w:p w14:paraId="0B0BF9CC" w14:textId="77777777" w:rsidR="008F0FF5" w:rsidRPr="00F51F38" w:rsidRDefault="008F0FF5" w:rsidP="002471CC">
      <w:pPr>
        <w:rPr>
          <w:rFonts w:cstheme="minorHAnsi"/>
          <w:sz w:val="20"/>
          <w:szCs w:val="20"/>
        </w:rPr>
      </w:pPr>
      <w:bookmarkStart w:id="3" w:name="Application_Form"/>
      <w:bookmarkEnd w:id="3"/>
    </w:p>
    <w:sectPr w:rsidR="008F0FF5" w:rsidRPr="00F51F3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E4B78" w14:textId="77777777" w:rsidR="0038703D" w:rsidRDefault="0038703D" w:rsidP="0038703D">
      <w:pPr>
        <w:spacing w:after="0" w:line="240" w:lineRule="auto"/>
      </w:pPr>
      <w:r>
        <w:separator/>
      </w:r>
    </w:p>
  </w:endnote>
  <w:endnote w:type="continuationSeparator" w:id="0">
    <w:p w14:paraId="7FDFF344" w14:textId="77777777" w:rsidR="0038703D" w:rsidRDefault="0038703D" w:rsidP="00387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583297"/>
      <w:docPartObj>
        <w:docPartGallery w:val="Page Numbers (Bottom of Page)"/>
        <w:docPartUnique/>
      </w:docPartObj>
    </w:sdtPr>
    <w:sdtEndPr>
      <w:rPr>
        <w:noProof/>
      </w:rPr>
    </w:sdtEndPr>
    <w:sdtContent>
      <w:p w14:paraId="6E186FAE" w14:textId="5A8A4CB9" w:rsidR="0038703D" w:rsidRDefault="0038703D">
        <w:pPr>
          <w:pStyle w:val="Footer"/>
          <w:jc w:val="center"/>
        </w:pPr>
        <w:r>
          <w:fldChar w:fldCharType="begin"/>
        </w:r>
        <w:r>
          <w:instrText xml:space="preserve"> PAGE   \* MERGEFORMAT </w:instrText>
        </w:r>
        <w:r>
          <w:fldChar w:fldCharType="separate"/>
        </w:r>
        <w:r w:rsidR="00C708A2">
          <w:rPr>
            <w:noProof/>
          </w:rPr>
          <w:t>2</w:t>
        </w:r>
        <w:r>
          <w:rPr>
            <w:noProof/>
          </w:rPr>
          <w:fldChar w:fldCharType="end"/>
        </w:r>
      </w:p>
    </w:sdtContent>
  </w:sdt>
  <w:p w14:paraId="3A814692" w14:textId="77777777" w:rsidR="0038703D" w:rsidRDefault="00387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D5A3F" w14:textId="77777777" w:rsidR="0038703D" w:rsidRDefault="0038703D" w:rsidP="0038703D">
      <w:pPr>
        <w:spacing w:after="0" w:line="240" w:lineRule="auto"/>
      </w:pPr>
      <w:r>
        <w:separator/>
      </w:r>
    </w:p>
  </w:footnote>
  <w:footnote w:type="continuationSeparator" w:id="0">
    <w:p w14:paraId="749448AD" w14:textId="77777777" w:rsidR="0038703D" w:rsidRDefault="0038703D" w:rsidP="003870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80AA8"/>
    <w:multiLevelType w:val="hybridMultilevel"/>
    <w:tmpl w:val="68400106"/>
    <w:lvl w:ilvl="0" w:tplc="A73C3802">
      <w:start w:val="1"/>
      <w:numFmt w:val="decimal"/>
      <w:lvlText w:val="%1."/>
      <w:lvlJc w:val="left"/>
      <w:pPr>
        <w:ind w:left="643"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1952AC"/>
    <w:multiLevelType w:val="hybridMultilevel"/>
    <w:tmpl w:val="9F341E70"/>
    <w:lvl w:ilvl="0" w:tplc="08090019">
      <w:start w:val="1"/>
      <w:numFmt w:val="lowerLetter"/>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2" w15:restartNumberingAfterBreak="0">
    <w:nsid w:val="33AC7EB2"/>
    <w:multiLevelType w:val="hybridMultilevel"/>
    <w:tmpl w:val="E292AF56"/>
    <w:lvl w:ilvl="0" w:tplc="E1507036">
      <w:start w:val="1"/>
      <w:numFmt w:val="lowerLetter"/>
      <w:lvlText w:val="%1."/>
      <w:lvlJc w:val="lef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42B4F01"/>
    <w:multiLevelType w:val="multilevel"/>
    <w:tmpl w:val="4358F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8C3582"/>
    <w:multiLevelType w:val="multilevel"/>
    <w:tmpl w:val="1A2C60BE"/>
    <w:lvl w:ilvl="0">
      <w:start w:val="1"/>
      <w:numFmt w:val="decimal"/>
      <w:lvlText w:val="%1."/>
      <w:lvlJc w:val="left"/>
      <w:pPr>
        <w:ind w:left="374" w:hanging="243"/>
      </w:pPr>
      <w:rPr>
        <w:rFonts w:ascii="Calibri" w:eastAsia="Calibri" w:hAnsi="Calibri" w:cs="Calibri" w:hint="default"/>
        <w:b/>
        <w:bCs/>
        <w:color w:val="2D74B5"/>
        <w:w w:val="100"/>
        <w:sz w:val="24"/>
        <w:szCs w:val="24"/>
        <w:lang w:val="en-IE" w:eastAsia="en-IE" w:bidi="en-IE"/>
      </w:rPr>
    </w:lvl>
    <w:lvl w:ilvl="1">
      <w:start w:val="1"/>
      <w:numFmt w:val="decimal"/>
      <w:lvlText w:val="%1.%2"/>
      <w:lvlJc w:val="left"/>
      <w:pPr>
        <w:ind w:left="496" w:hanging="365"/>
      </w:pPr>
      <w:rPr>
        <w:rFonts w:ascii="Calibri" w:eastAsia="Calibri" w:hAnsi="Calibri" w:cs="Calibri" w:hint="default"/>
        <w:b/>
        <w:bCs/>
        <w:w w:val="100"/>
        <w:sz w:val="24"/>
        <w:szCs w:val="24"/>
        <w:lang w:val="en-IE" w:eastAsia="en-IE" w:bidi="en-IE"/>
      </w:rPr>
    </w:lvl>
    <w:lvl w:ilvl="2">
      <w:numFmt w:val="bullet"/>
      <w:lvlText w:val="•"/>
      <w:lvlJc w:val="left"/>
      <w:pPr>
        <w:ind w:left="1607" w:hanging="365"/>
      </w:pPr>
      <w:rPr>
        <w:rFonts w:hint="default"/>
        <w:lang w:val="en-IE" w:eastAsia="en-IE" w:bidi="en-IE"/>
      </w:rPr>
    </w:lvl>
    <w:lvl w:ilvl="3">
      <w:numFmt w:val="bullet"/>
      <w:lvlText w:val="•"/>
      <w:lvlJc w:val="left"/>
      <w:pPr>
        <w:ind w:left="2714" w:hanging="365"/>
      </w:pPr>
      <w:rPr>
        <w:rFonts w:hint="default"/>
        <w:lang w:val="en-IE" w:eastAsia="en-IE" w:bidi="en-IE"/>
      </w:rPr>
    </w:lvl>
    <w:lvl w:ilvl="4">
      <w:numFmt w:val="bullet"/>
      <w:lvlText w:val="•"/>
      <w:lvlJc w:val="left"/>
      <w:pPr>
        <w:ind w:left="3822" w:hanging="365"/>
      </w:pPr>
      <w:rPr>
        <w:rFonts w:hint="default"/>
        <w:lang w:val="en-IE" w:eastAsia="en-IE" w:bidi="en-IE"/>
      </w:rPr>
    </w:lvl>
    <w:lvl w:ilvl="5">
      <w:numFmt w:val="bullet"/>
      <w:lvlText w:val="•"/>
      <w:lvlJc w:val="left"/>
      <w:pPr>
        <w:ind w:left="4929" w:hanging="365"/>
      </w:pPr>
      <w:rPr>
        <w:rFonts w:hint="default"/>
        <w:lang w:val="en-IE" w:eastAsia="en-IE" w:bidi="en-IE"/>
      </w:rPr>
    </w:lvl>
    <w:lvl w:ilvl="6">
      <w:numFmt w:val="bullet"/>
      <w:lvlText w:val="•"/>
      <w:lvlJc w:val="left"/>
      <w:pPr>
        <w:ind w:left="6036" w:hanging="365"/>
      </w:pPr>
      <w:rPr>
        <w:rFonts w:hint="default"/>
        <w:lang w:val="en-IE" w:eastAsia="en-IE" w:bidi="en-IE"/>
      </w:rPr>
    </w:lvl>
    <w:lvl w:ilvl="7">
      <w:numFmt w:val="bullet"/>
      <w:lvlText w:val="•"/>
      <w:lvlJc w:val="left"/>
      <w:pPr>
        <w:ind w:left="7144" w:hanging="365"/>
      </w:pPr>
      <w:rPr>
        <w:rFonts w:hint="default"/>
        <w:lang w:val="en-IE" w:eastAsia="en-IE" w:bidi="en-IE"/>
      </w:rPr>
    </w:lvl>
    <w:lvl w:ilvl="8">
      <w:numFmt w:val="bullet"/>
      <w:lvlText w:val="•"/>
      <w:lvlJc w:val="left"/>
      <w:pPr>
        <w:ind w:left="8251" w:hanging="365"/>
      </w:pPr>
      <w:rPr>
        <w:rFonts w:hint="default"/>
        <w:lang w:val="en-IE" w:eastAsia="en-IE" w:bidi="en-IE"/>
      </w:rPr>
    </w:lvl>
  </w:abstractNum>
  <w:abstractNum w:abstractNumId="5" w15:restartNumberingAfterBreak="0">
    <w:nsid w:val="75285C03"/>
    <w:multiLevelType w:val="hybridMultilevel"/>
    <w:tmpl w:val="BE625BB4"/>
    <w:lvl w:ilvl="0" w:tplc="DDBE6958">
      <w:start w:val="1"/>
      <w:numFmt w:val="decimal"/>
      <w:lvlText w:val="%1."/>
      <w:lvlJc w:val="left"/>
      <w:pPr>
        <w:ind w:left="1003" w:hanging="36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6" w15:restartNumberingAfterBreak="0">
    <w:nsid w:val="77D4605D"/>
    <w:multiLevelType w:val="multilevel"/>
    <w:tmpl w:val="D75CA6B6"/>
    <w:lvl w:ilvl="0">
      <w:start w:val="1"/>
      <w:numFmt w:val="decimal"/>
      <w:lvlText w:val="%1"/>
      <w:lvlJc w:val="left"/>
      <w:pPr>
        <w:ind w:left="496" w:hanging="365"/>
      </w:pPr>
      <w:rPr>
        <w:rFonts w:hint="default"/>
        <w:lang w:val="en-IE" w:eastAsia="en-IE" w:bidi="en-IE"/>
      </w:rPr>
    </w:lvl>
    <w:lvl w:ilvl="1">
      <w:start w:val="4"/>
      <w:numFmt w:val="decimal"/>
      <w:lvlText w:val="%1.%2"/>
      <w:lvlJc w:val="left"/>
      <w:pPr>
        <w:ind w:left="496" w:hanging="365"/>
      </w:pPr>
      <w:rPr>
        <w:rFonts w:ascii="Calibri" w:eastAsia="Calibri" w:hAnsi="Calibri" w:cs="Calibri" w:hint="default"/>
        <w:b/>
        <w:bCs/>
        <w:w w:val="100"/>
        <w:sz w:val="24"/>
        <w:szCs w:val="24"/>
        <w:lang w:val="en-IE" w:eastAsia="en-IE" w:bidi="en-IE"/>
      </w:rPr>
    </w:lvl>
    <w:lvl w:ilvl="2">
      <w:numFmt w:val="bullet"/>
      <w:lvlText w:val="•"/>
      <w:lvlJc w:val="left"/>
      <w:pPr>
        <w:ind w:left="2493" w:hanging="365"/>
      </w:pPr>
      <w:rPr>
        <w:rFonts w:hint="default"/>
        <w:lang w:val="en-IE" w:eastAsia="en-IE" w:bidi="en-IE"/>
      </w:rPr>
    </w:lvl>
    <w:lvl w:ilvl="3">
      <w:numFmt w:val="bullet"/>
      <w:lvlText w:val="•"/>
      <w:lvlJc w:val="left"/>
      <w:pPr>
        <w:ind w:left="3489" w:hanging="365"/>
      </w:pPr>
      <w:rPr>
        <w:rFonts w:hint="default"/>
        <w:lang w:val="en-IE" w:eastAsia="en-IE" w:bidi="en-IE"/>
      </w:rPr>
    </w:lvl>
    <w:lvl w:ilvl="4">
      <w:numFmt w:val="bullet"/>
      <w:lvlText w:val="•"/>
      <w:lvlJc w:val="left"/>
      <w:pPr>
        <w:ind w:left="4486" w:hanging="365"/>
      </w:pPr>
      <w:rPr>
        <w:rFonts w:hint="default"/>
        <w:lang w:val="en-IE" w:eastAsia="en-IE" w:bidi="en-IE"/>
      </w:rPr>
    </w:lvl>
    <w:lvl w:ilvl="5">
      <w:numFmt w:val="bullet"/>
      <w:lvlText w:val="•"/>
      <w:lvlJc w:val="left"/>
      <w:pPr>
        <w:ind w:left="5483" w:hanging="365"/>
      </w:pPr>
      <w:rPr>
        <w:rFonts w:hint="default"/>
        <w:lang w:val="en-IE" w:eastAsia="en-IE" w:bidi="en-IE"/>
      </w:rPr>
    </w:lvl>
    <w:lvl w:ilvl="6">
      <w:numFmt w:val="bullet"/>
      <w:lvlText w:val="•"/>
      <w:lvlJc w:val="left"/>
      <w:pPr>
        <w:ind w:left="6479" w:hanging="365"/>
      </w:pPr>
      <w:rPr>
        <w:rFonts w:hint="default"/>
        <w:lang w:val="en-IE" w:eastAsia="en-IE" w:bidi="en-IE"/>
      </w:rPr>
    </w:lvl>
    <w:lvl w:ilvl="7">
      <w:numFmt w:val="bullet"/>
      <w:lvlText w:val="•"/>
      <w:lvlJc w:val="left"/>
      <w:pPr>
        <w:ind w:left="7476" w:hanging="365"/>
      </w:pPr>
      <w:rPr>
        <w:rFonts w:hint="default"/>
        <w:lang w:val="en-IE" w:eastAsia="en-IE" w:bidi="en-IE"/>
      </w:rPr>
    </w:lvl>
    <w:lvl w:ilvl="8">
      <w:numFmt w:val="bullet"/>
      <w:lvlText w:val="•"/>
      <w:lvlJc w:val="left"/>
      <w:pPr>
        <w:ind w:left="8473" w:hanging="365"/>
      </w:pPr>
      <w:rPr>
        <w:rFonts w:hint="default"/>
        <w:lang w:val="en-IE" w:eastAsia="en-IE" w:bidi="en-IE"/>
      </w:rPr>
    </w:lvl>
  </w:abstractNum>
  <w:abstractNum w:abstractNumId="7" w15:restartNumberingAfterBreak="0">
    <w:nsid w:val="79B8681B"/>
    <w:multiLevelType w:val="hybridMultilevel"/>
    <w:tmpl w:val="49EE81D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3"/>
    <w:lvlOverride w:ilvl="1">
      <w:lvl w:ilvl="1">
        <w:numFmt w:val="bullet"/>
        <w:lvlText w:val=""/>
        <w:lvlJc w:val="left"/>
        <w:pPr>
          <w:tabs>
            <w:tab w:val="num" w:pos="1440"/>
          </w:tabs>
          <w:ind w:left="1440" w:hanging="360"/>
        </w:pPr>
        <w:rPr>
          <w:rFonts w:ascii="Symbol" w:hAnsi="Symbol" w:hint="default"/>
          <w:sz w:val="20"/>
        </w:rPr>
      </w:lvl>
    </w:lvlOverride>
  </w:num>
  <w:num w:numId="3">
    <w:abstractNumId w:val="6"/>
  </w:num>
  <w:num w:numId="4">
    <w:abstractNumId w:val="4"/>
  </w:num>
  <w:num w:numId="5">
    <w:abstractNumId w:val="0"/>
  </w:num>
  <w:num w:numId="6">
    <w:abstractNumId w:val="2"/>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C94"/>
    <w:rsid w:val="000023E4"/>
    <w:rsid w:val="00023CB1"/>
    <w:rsid w:val="0005505C"/>
    <w:rsid w:val="000A2953"/>
    <w:rsid w:val="000C798F"/>
    <w:rsid w:val="000D3F07"/>
    <w:rsid w:val="000E0FCF"/>
    <w:rsid w:val="00115A9C"/>
    <w:rsid w:val="00146AA2"/>
    <w:rsid w:val="0017333F"/>
    <w:rsid w:val="001E18A4"/>
    <w:rsid w:val="00216B56"/>
    <w:rsid w:val="002239C7"/>
    <w:rsid w:val="002471CC"/>
    <w:rsid w:val="002D2158"/>
    <w:rsid w:val="00305890"/>
    <w:rsid w:val="00320E1F"/>
    <w:rsid w:val="00367321"/>
    <w:rsid w:val="0038703D"/>
    <w:rsid w:val="003C04A6"/>
    <w:rsid w:val="00407332"/>
    <w:rsid w:val="00417C74"/>
    <w:rsid w:val="0047684A"/>
    <w:rsid w:val="00491AAD"/>
    <w:rsid w:val="004D3CAA"/>
    <w:rsid w:val="004D52D8"/>
    <w:rsid w:val="00561059"/>
    <w:rsid w:val="00592BD4"/>
    <w:rsid w:val="005958D2"/>
    <w:rsid w:val="006746E9"/>
    <w:rsid w:val="00687EAA"/>
    <w:rsid w:val="006E3C94"/>
    <w:rsid w:val="006F4F8C"/>
    <w:rsid w:val="006F773A"/>
    <w:rsid w:val="007567B3"/>
    <w:rsid w:val="007F052E"/>
    <w:rsid w:val="008B0D20"/>
    <w:rsid w:val="008C5230"/>
    <w:rsid w:val="008D05A2"/>
    <w:rsid w:val="008F0FF5"/>
    <w:rsid w:val="009026A7"/>
    <w:rsid w:val="00931151"/>
    <w:rsid w:val="009379B9"/>
    <w:rsid w:val="00950404"/>
    <w:rsid w:val="00984965"/>
    <w:rsid w:val="009C43DF"/>
    <w:rsid w:val="009C4885"/>
    <w:rsid w:val="009C6261"/>
    <w:rsid w:val="00A31017"/>
    <w:rsid w:val="00A7004B"/>
    <w:rsid w:val="00BB36F5"/>
    <w:rsid w:val="00BF659A"/>
    <w:rsid w:val="00C2770A"/>
    <w:rsid w:val="00C51F1F"/>
    <w:rsid w:val="00C708A2"/>
    <w:rsid w:val="00C82637"/>
    <w:rsid w:val="00C92347"/>
    <w:rsid w:val="00C96380"/>
    <w:rsid w:val="00CD196B"/>
    <w:rsid w:val="00CF021D"/>
    <w:rsid w:val="00D0352A"/>
    <w:rsid w:val="00D06225"/>
    <w:rsid w:val="00D62F4F"/>
    <w:rsid w:val="00D71CEA"/>
    <w:rsid w:val="00D72416"/>
    <w:rsid w:val="00D92A88"/>
    <w:rsid w:val="00DB3BF5"/>
    <w:rsid w:val="00DB4C5B"/>
    <w:rsid w:val="00E320A1"/>
    <w:rsid w:val="00E52943"/>
    <w:rsid w:val="00EB7897"/>
    <w:rsid w:val="00EC28C3"/>
    <w:rsid w:val="00EC482B"/>
    <w:rsid w:val="00ED0C5D"/>
    <w:rsid w:val="00F51F38"/>
    <w:rsid w:val="00F81294"/>
    <w:rsid w:val="00FD3420"/>
    <w:rsid w:val="00FF611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0A5D1"/>
  <w15:docId w15:val="{75DADB12-D303-4813-A4D3-8382E2879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DB4C5B"/>
    <w:pPr>
      <w:widowControl w:val="0"/>
      <w:autoSpaceDE w:val="0"/>
      <w:autoSpaceDN w:val="0"/>
      <w:spacing w:after="0" w:line="240" w:lineRule="auto"/>
      <w:ind w:left="492" w:hanging="361"/>
      <w:outlineLvl w:val="0"/>
    </w:pPr>
    <w:rPr>
      <w:rFonts w:ascii="Calibri" w:eastAsia="Calibri" w:hAnsi="Calibri" w:cs="Calibri"/>
      <w:b/>
      <w:bCs/>
      <w:sz w:val="24"/>
      <w:szCs w:val="24"/>
      <w:lang w:eastAsia="en-IE" w:bidi="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67B3"/>
    <w:pPr>
      <w:autoSpaceDE w:val="0"/>
      <w:autoSpaceDN w:val="0"/>
      <w:adjustRightInd w:val="0"/>
      <w:spacing w:after="0" w:line="240" w:lineRule="auto"/>
    </w:pPr>
    <w:rPr>
      <w:rFonts w:ascii="Arial" w:hAnsi="Arial" w:cs="Arial"/>
      <w:color w:val="000000"/>
      <w:sz w:val="24"/>
      <w:szCs w:val="24"/>
      <w:lang w:val="en-GB"/>
    </w:rPr>
  </w:style>
  <w:style w:type="character" w:styleId="Hyperlink">
    <w:name w:val="Hyperlink"/>
    <w:basedOn w:val="DefaultParagraphFont"/>
    <w:uiPriority w:val="99"/>
    <w:unhideWhenUsed/>
    <w:rsid w:val="00984965"/>
    <w:rPr>
      <w:color w:val="0000FF" w:themeColor="hyperlink"/>
      <w:u w:val="single"/>
    </w:rPr>
  </w:style>
  <w:style w:type="character" w:customStyle="1" w:styleId="Heading1Char">
    <w:name w:val="Heading 1 Char"/>
    <w:basedOn w:val="DefaultParagraphFont"/>
    <w:link w:val="Heading1"/>
    <w:uiPriority w:val="1"/>
    <w:rsid w:val="00DB4C5B"/>
    <w:rPr>
      <w:rFonts w:ascii="Calibri" w:eastAsia="Calibri" w:hAnsi="Calibri" w:cs="Calibri"/>
      <w:b/>
      <w:bCs/>
      <w:sz w:val="24"/>
      <w:szCs w:val="24"/>
      <w:lang w:eastAsia="en-IE" w:bidi="en-IE"/>
    </w:rPr>
  </w:style>
  <w:style w:type="paragraph" w:styleId="BodyText">
    <w:name w:val="Body Text"/>
    <w:basedOn w:val="Normal"/>
    <w:link w:val="BodyTextChar"/>
    <w:uiPriority w:val="1"/>
    <w:qFormat/>
    <w:rsid w:val="00DB4C5B"/>
    <w:pPr>
      <w:widowControl w:val="0"/>
      <w:autoSpaceDE w:val="0"/>
      <w:autoSpaceDN w:val="0"/>
      <w:spacing w:after="0" w:line="240" w:lineRule="auto"/>
    </w:pPr>
    <w:rPr>
      <w:rFonts w:ascii="Calibri" w:eastAsia="Calibri" w:hAnsi="Calibri" w:cs="Calibri"/>
      <w:sz w:val="24"/>
      <w:szCs w:val="24"/>
      <w:lang w:eastAsia="en-IE" w:bidi="en-IE"/>
    </w:rPr>
  </w:style>
  <w:style w:type="character" w:customStyle="1" w:styleId="BodyTextChar">
    <w:name w:val="Body Text Char"/>
    <w:basedOn w:val="DefaultParagraphFont"/>
    <w:link w:val="BodyText"/>
    <w:uiPriority w:val="1"/>
    <w:rsid w:val="00DB4C5B"/>
    <w:rPr>
      <w:rFonts w:ascii="Calibri" w:eastAsia="Calibri" w:hAnsi="Calibri" w:cs="Calibri"/>
      <w:sz w:val="24"/>
      <w:szCs w:val="24"/>
      <w:lang w:eastAsia="en-IE" w:bidi="en-IE"/>
    </w:rPr>
  </w:style>
  <w:style w:type="paragraph" w:styleId="ListParagraph">
    <w:name w:val="List Paragraph"/>
    <w:basedOn w:val="Normal"/>
    <w:uiPriority w:val="1"/>
    <w:qFormat/>
    <w:rsid w:val="00DB4C5B"/>
    <w:pPr>
      <w:widowControl w:val="0"/>
      <w:autoSpaceDE w:val="0"/>
      <w:autoSpaceDN w:val="0"/>
      <w:spacing w:after="0" w:line="240" w:lineRule="auto"/>
      <w:ind w:left="492" w:hanging="361"/>
    </w:pPr>
    <w:rPr>
      <w:rFonts w:ascii="Calibri" w:eastAsia="Calibri" w:hAnsi="Calibri" w:cs="Calibri"/>
      <w:lang w:eastAsia="en-IE" w:bidi="en-IE"/>
    </w:rPr>
  </w:style>
  <w:style w:type="paragraph" w:styleId="Header">
    <w:name w:val="header"/>
    <w:basedOn w:val="Normal"/>
    <w:link w:val="HeaderChar"/>
    <w:uiPriority w:val="99"/>
    <w:unhideWhenUsed/>
    <w:rsid w:val="003870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703D"/>
  </w:style>
  <w:style w:type="paragraph" w:styleId="Footer">
    <w:name w:val="footer"/>
    <w:basedOn w:val="Normal"/>
    <w:link w:val="FooterChar"/>
    <w:uiPriority w:val="99"/>
    <w:unhideWhenUsed/>
    <w:rsid w:val="003870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703D"/>
  </w:style>
  <w:style w:type="character" w:styleId="CommentReference">
    <w:name w:val="annotation reference"/>
    <w:basedOn w:val="DefaultParagraphFont"/>
    <w:uiPriority w:val="99"/>
    <w:semiHidden/>
    <w:unhideWhenUsed/>
    <w:rsid w:val="00687EAA"/>
    <w:rPr>
      <w:sz w:val="16"/>
      <w:szCs w:val="16"/>
    </w:rPr>
  </w:style>
  <w:style w:type="paragraph" w:styleId="CommentText">
    <w:name w:val="annotation text"/>
    <w:basedOn w:val="Normal"/>
    <w:link w:val="CommentTextChar"/>
    <w:uiPriority w:val="99"/>
    <w:unhideWhenUsed/>
    <w:rsid w:val="00687EAA"/>
    <w:pPr>
      <w:spacing w:line="240" w:lineRule="auto"/>
    </w:pPr>
    <w:rPr>
      <w:sz w:val="20"/>
      <w:szCs w:val="20"/>
    </w:rPr>
  </w:style>
  <w:style w:type="character" w:customStyle="1" w:styleId="CommentTextChar">
    <w:name w:val="Comment Text Char"/>
    <w:basedOn w:val="DefaultParagraphFont"/>
    <w:link w:val="CommentText"/>
    <w:uiPriority w:val="99"/>
    <w:rsid w:val="00687EAA"/>
    <w:rPr>
      <w:sz w:val="20"/>
      <w:szCs w:val="20"/>
    </w:rPr>
  </w:style>
  <w:style w:type="paragraph" w:styleId="BalloonText">
    <w:name w:val="Balloon Text"/>
    <w:basedOn w:val="Normal"/>
    <w:link w:val="BalloonTextChar"/>
    <w:uiPriority w:val="99"/>
    <w:semiHidden/>
    <w:unhideWhenUsed/>
    <w:rsid w:val="00687E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EA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91AAD"/>
    <w:rPr>
      <w:b/>
      <w:bCs/>
    </w:rPr>
  </w:style>
  <w:style w:type="character" w:customStyle="1" w:styleId="CommentSubjectChar">
    <w:name w:val="Comment Subject Char"/>
    <w:basedOn w:val="CommentTextChar"/>
    <w:link w:val="CommentSubject"/>
    <w:uiPriority w:val="99"/>
    <w:semiHidden/>
    <w:rsid w:val="00491AAD"/>
    <w:rPr>
      <w:b/>
      <w:bCs/>
      <w:sz w:val="20"/>
      <w:szCs w:val="20"/>
    </w:rPr>
  </w:style>
  <w:style w:type="paragraph" w:styleId="NormalWeb">
    <w:name w:val="Normal (Web)"/>
    <w:basedOn w:val="Normal"/>
    <w:uiPriority w:val="99"/>
    <w:semiHidden/>
    <w:unhideWhenUsed/>
    <w:rsid w:val="008B0D20"/>
    <w:pPr>
      <w:spacing w:after="0" w:line="240" w:lineRule="auto"/>
    </w:pPr>
    <w:rPr>
      <w:rFonts w:ascii="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8D05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929333">
      <w:bodyDiv w:val="1"/>
      <w:marLeft w:val="0"/>
      <w:marRight w:val="0"/>
      <w:marTop w:val="0"/>
      <w:marBottom w:val="0"/>
      <w:divBdr>
        <w:top w:val="none" w:sz="0" w:space="0" w:color="auto"/>
        <w:left w:val="none" w:sz="0" w:space="0" w:color="auto"/>
        <w:bottom w:val="none" w:sz="0" w:space="0" w:color="auto"/>
        <w:right w:val="none" w:sz="0" w:space="0" w:color="auto"/>
      </w:divBdr>
    </w:div>
    <w:div w:id="1529950806">
      <w:bodyDiv w:val="1"/>
      <w:marLeft w:val="0"/>
      <w:marRight w:val="0"/>
      <w:marTop w:val="0"/>
      <w:marBottom w:val="0"/>
      <w:divBdr>
        <w:top w:val="none" w:sz="0" w:space="0" w:color="auto"/>
        <w:left w:val="none" w:sz="0" w:space="0" w:color="auto"/>
        <w:bottom w:val="none" w:sz="0" w:space="0" w:color="auto"/>
        <w:right w:val="none" w:sz="0" w:space="0" w:color="auto"/>
      </w:divBdr>
      <w:divsChild>
        <w:div w:id="701248952">
          <w:marLeft w:val="0"/>
          <w:marRight w:val="0"/>
          <w:marTop w:val="0"/>
          <w:marBottom w:val="0"/>
          <w:divBdr>
            <w:top w:val="none" w:sz="0" w:space="0" w:color="auto"/>
            <w:left w:val="none" w:sz="0" w:space="0" w:color="auto"/>
            <w:bottom w:val="none" w:sz="0" w:space="0" w:color="auto"/>
            <w:right w:val="none" w:sz="0" w:space="0" w:color="auto"/>
          </w:divBdr>
        </w:div>
      </w:divsChild>
    </w:div>
    <w:div w:id="181490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urldefense.proofpoint.com/v2/url?u=https-3A__creativecommons.org_licenses_by-2Dnd_4.0_&amp;d=DwMFAw&amp;c=euGZstcaTDllvimEN8b7jXrwqOf-v5A_CdpgnVfiiMM&amp;r=fSXyWUYrZww6ZRWygydwjg&amp;m=z2gk3pDIHBPvcKe2aVXOnswRSCmiHCiIVwVc1IZ23NJF0e7zdMDqjM4lDqHtsxqp&amp;s=6Aq08F3BIFyMoDyS43CyARlvuqPicS79gk2na4jeB7s&amp;e=" TargetMode="External"/><Relationship Id="rId18" Type="http://schemas.openxmlformats.org/officeDocument/2006/relationships/hyperlink" Target="mailto:exhibitions@nli.i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urldefense.proofpoint.com/v2/url?u=https-3A__creativecommons.org_licenses_by_4.0_&amp;d=DwMFAw&amp;c=euGZstcaTDllvimEN8b7jXrwqOf-v5A_CdpgnVfiiMM&amp;r=fSXyWUYrZww6ZRWygydwjg&amp;m=z2gk3pDIHBPvcKe2aVXOnswRSCmiHCiIVwVc1IZ23NJF0e7zdMDqjM4lDqHtsxqp&amp;s=cfbrfFwbq9DYgEhuuZxXljNk8dkvmq3TuB6_03hutG8&amp;e=" TargetMode="External"/><Relationship Id="rId17" Type="http://schemas.openxmlformats.org/officeDocument/2006/relationships/hyperlink" Target="https://urldefense.proofpoint.com/v2/url?u=https-3A__creativecommons.org_licenses_by-2Dnd_4.0_&amp;d=DwMFAw&amp;c=euGZstcaTDllvimEN8b7jXrwqOf-v5A_CdpgnVfiiMM&amp;r=fSXyWUYrZww6ZRWygydwjg&amp;m=z2gk3pDIHBPvcKe2aVXOnswRSCmiHCiIVwVc1IZ23NJF0e7zdMDqjM4lDqHtsxqp&amp;s=6Aq08F3BIFyMoDyS43CyARlvuqPicS79gk2na4jeB7s&amp;e=" TargetMode="External"/><Relationship Id="rId2" Type="http://schemas.openxmlformats.org/officeDocument/2006/relationships/styles" Target="styles.xml"/><Relationship Id="rId16" Type="http://schemas.openxmlformats.org/officeDocument/2006/relationships/hyperlink" Target="https://urldefense.proofpoint.com/v2/url?u=https-3A__creativecommons.org_licenses_by_4.0_&amp;d=DwMFAw&amp;c=euGZstcaTDllvimEN8b7jXrwqOf-v5A_CdpgnVfiiMM&amp;r=fSXyWUYrZww6ZRWygydwjg&amp;m=z2gk3pDIHBPvcKe2aVXOnswRSCmiHCiIVwVc1IZ23NJF0e7zdMDqjM4lDqHtsxqp&amp;s=cfbrfFwbq9DYgEhuuZxXljNk8dkvmq3TuB6_03hutG8&amp;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xhibitions@nli.ie" TargetMode="External"/><Relationship Id="rId5" Type="http://schemas.openxmlformats.org/officeDocument/2006/relationships/footnotes" Target="footnotes.xml"/><Relationship Id="rId15" Type="http://schemas.openxmlformats.org/officeDocument/2006/relationships/hyperlink" Target="https://urldefense.proofpoint.com/v2/url?u=https-3A__creativecommons.org_licenses_by-2Dnd_4.0_&amp;d=DwMFAw&amp;c=euGZstcaTDllvimEN8b7jXrwqOf-v5A_CdpgnVfiiMM&amp;r=fSXyWUYrZww6ZRWygydwjg&amp;m=z2gk3pDIHBPvcKe2aVXOnswRSCmiHCiIVwVc1IZ23NJF0e7zdMDqjM4lDqHtsxqp&amp;s=6Aq08F3BIFyMoDyS43CyARlvuqPicS79gk2na4jeB7s&amp;e=" TargetMode="External"/><Relationship Id="rId10" Type="http://schemas.openxmlformats.org/officeDocument/2006/relationships/hyperlink" Target="https://www.epa.ie/our-services/monitoring--assessment/assessment/irelands-environment/state-of-environment-repor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xhibitions@nli.ie" TargetMode="External"/><Relationship Id="rId14" Type="http://schemas.openxmlformats.org/officeDocument/2006/relationships/hyperlink" Target="https://urldefense.proofpoint.com/v2/url?u=https-3A__creativecommons.org_licenses_by_4.0_&amp;d=DwMFAw&amp;c=euGZstcaTDllvimEN8b7jXrwqOf-v5A_CdpgnVfiiMM&amp;r=fSXyWUYrZww6ZRWygydwjg&amp;m=z2gk3pDIHBPvcKe2aVXOnswRSCmiHCiIVwVc1IZ23NJF0e7zdMDqjM4lDqHtsxqp&amp;s=cfbrfFwbq9DYgEhuuZxXljNk8dkvmq3TuB6_03hutG8&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3</Pages>
  <Words>1300</Words>
  <Characters>7411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NLI</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Foley</dc:creator>
  <cp:lastModifiedBy>Anne Brady</cp:lastModifiedBy>
  <cp:revision>47</cp:revision>
  <dcterms:created xsi:type="dcterms:W3CDTF">2023-08-31T14:20:00Z</dcterms:created>
  <dcterms:modified xsi:type="dcterms:W3CDTF">2023-10-02T08:32:00Z</dcterms:modified>
</cp:coreProperties>
</file>